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47" w:rsidRDefault="002610C6">
      <w:pPr>
        <w:pStyle w:val="Ttulo"/>
        <w:spacing w:line="360" w:lineRule="auto"/>
      </w:pPr>
      <w:r>
        <w:rPr>
          <w:color w:val="212121"/>
        </w:rPr>
        <w:t>La observación: observar en psicología es mucho más que mirar</w:t>
      </w:r>
    </w:p>
    <w:p w:rsidR="00737947" w:rsidRDefault="00737947">
      <w:pPr>
        <w:pStyle w:val="Textoindependiente"/>
        <w:spacing w:before="0" w:line="268" w:lineRule="exact"/>
        <w:ind w:left="125" w:right="145"/>
        <w:jc w:val="center"/>
        <w:rPr>
          <w:rFonts w:ascii="Calibri"/>
        </w:rPr>
      </w:pPr>
      <w:hyperlink r:id="rId4">
        <w:r w:rsidR="002610C6">
          <w:rPr>
            <w:rFonts w:ascii="Calibri"/>
            <w:color w:val="0000FF"/>
            <w:u w:val="single" w:color="0000FF"/>
          </w:rPr>
          <w:t>https://canal.uned.es/mmobj/index/id/8190</w:t>
        </w:r>
      </w:hyperlink>
    </w:p>
    <w:p w:rsidR="00737947" w:rsidRDefault="00737947">
      <w:pPr>
        <w:pStyle w:val="Textoindependiente"/>
        <w:spacing w:before="0"/>
        <w:ind w:left="0" w:right="0"/>
        <w:jc w:val="left"/>
        <w:rPr>
          <w:rFonts w:ascii="Calibri"/>
          <w:sz w:val="20"/>
        </w:rPr>
      </w:pPr>
    </w:p>
    <w:p w:rsidR="00737947" w:rsidRDefault="00737947">
      <w:pPr>
        <w:pStyle w:val="Textoindependiente"/>
        <w:spacing w:before="9"/>
        <w:ind w:left="0" w:right="0"/>
        <w:jc w:val="left"/>
        <w:rPr>
          <w:rFonts w:ascii="Calibri"/>
          <w:sz w:val="15"/>
        </w:rPr>
      </w:pPr>
    </w:p>
    <w:p w:rsidR="00737947" w:rsidRDefault="002610C6">
      <w:pPr>
        <w:pStyle w:val="Textoindependiente"/>
        <w:spacing w:before="99" w:line="276" w:lineRule="auto"/>
        <w:ind w:right="119"/>
      </w:pPr>
      <w:r>
        <w:rPr>
          <w:b/>
          <w:color w:val="212121"/>
        </w:rPr>
        <w:t xml:space="preserve">PRESENTADORA. </w:t>
      </w:r>
      <w:r>
        <w:rPr>
          <w:color w:val="212121"/>
        </w:rPr>
        <w:t>Hola, qué tal, estamos en la UNED, en Radio 3 y a partir de estos momentos</w:t>
      </w:r>
      <w:r w:rsidR="00355B89">
        <w:rPr>
          <w:color w:val="212121"/>
        </w:rPr>
        <w:t>, como todos los sábados a esta hora,</w:t>
      </w:r>
      <w:r>
        <w:rPr>
          <w:color w:val="212121"/>
        </w:rPr>
        <w:t xml:space="preserve"> tiempo para los interesados por la psicología. Bienvenidos a </w:t>
      </w:r>
      <w:r w:rsidR="00355B89">
        <w:rPr>
          <w:color w:val="212121"/>
        </w:rPr>
        <w:t>"</w:t>
      </w:r>
      <w:r>
        <w:rPr>
          <w:color w:val="212121"/>
        </w:rPr>
        <w:t>Psicología Hoy</w:t>
      </w:r>
      <w:r w:rsidR="00355B89">
        <w:rPr>
          <w:color w:val="212121"/>
        </w:rPr>
        <w:t>"</w:t>
      </w:r>
      <w:r>
        <w:rPr>
          <w:color w:val="212121"/>
        </w:rPr>
        <w:t>. Un espacio para conocer en esta ocasión la técnica más utilizada por los psicólogos en su vida profesion</w:t>
      </w:r>
      <w:r>
        <w:rPr>
          <w:color w:val="212121"/>
        </w:rPr>
        <w:t>al. Nos referimos a la observación. Estudiar el comportamiento humano, tal y como se produce de forma espontánea y en su contexto habitual</w:t>
      </w:r>
      <w:r w:rsidR="00355B89">
        <w:rPr>
          <w:color w:val="212121"/>
        </w:rPr>
        <w:t>,</w:t>
      </w:r>
      <w:r>
        <w:rPr>
          <w:color w:val="212121"/>
        </w:rPr>
        <w:t xml:space="preserve"> es la base de esta metodología. Vamos a acercarnos a alguna de sus claves</w:t>
      </w:r>
      <w:r w:rsidR="00355B89">
        <w:rPr>
          <w:color w:val="212121"/>
        </w:rPr>
        <w:t>, en el ámbito profesional de la psicología</w:t>
      </w:r>
      <w:r>
        <w:rPr>
          <w:color w:val="212121"/>
        </w:rPr>
        <w:t xml:space="preserve">. Es una propuesta de </w:t>
      </w:r>
      <w:r w:rsidR="00355B89">
        <w:rPr>
          <w:color w:val="212121"/>
        </w:rPr>
        <w:t xml:space="preserve">la profesora </w:t>
      </w:r>
      <w:r>
        <w:rPr>
          <w:color w:val="212121"/>
        </w:rPr>
        <w:t xml:space="preserve">Carmen Moreno Rosset, </w:t>
      </w:r>
      <w:r>
        <w:rPr>
          <w:color w:val="212121"/>
        </w:rPr>
        <w:t>profesora de Evaluación Psicológica, en el departamento de Psicología de la Personalidad, Evaluación y Tratamientos psicológicos de la</w:t>
      </w:r>
      <w:r>
        <w:rPr>
          <w:color w:val="212121"/>
          <w:spacing w:val="-4"/>
        </w:rPr>
        <w:t xml:space="preserve"> </w:t>
      </w:r>
      <w:r>
        <w:rPr>
          <w:color w:val="212121"/>
        </w:rPr>
        <w:t>UNED.</w:t>
      </w:r>
    </w:p>
    <w:p w:rsidR="00737947" w:rsidRDefault="002610C6">
      <w:pPr>
        <w:pStyle w:val="Textoindependiente"/>
        <w:spacing w:before="200" w:line="276" w:lineRule="auto"/>
        <w:ind w:right="119"/>
      </w:pPr>
      <w:r>
        <w:rPr>
          <w:b/>
          <w:color w:val="212121"/>
        </w:rPr>
        <w:t xml:space="preserve">CARMEN MORENO. </w:t>
      </w:r>
      <w:r>
        <w:rPr>
          <w:color w:val="212121"/>
        </w:rPr>
        <w:t xml:space="preserve">Buenos días. Para hablar de la metodología de observación, hemos invitado a la doctora Mª Teresa </w:t>
      </w:r>
      <w:proofErr w:type="spellStart"/>
      <w:r>
        <w:rPr>
          <w:color w:val="212121"/>
        </w:rPr>
        <w:t>Ang</w:t>
      </w:r>
      <w:r>
        <w:rPr>
          <w:color w:val="212121"/>
        </w:rPr>
        <w:t>uera</w:t>
      </w:r>
      <w:proofErr w:type="spellEnd"/>
      <w:r>
        <w:rPr>
          <w:color w:val="212121"/>
        </w:rPr>
        <w:t xml:space="preserve"> </w:t>
      </w:r>
      <w:proofErr w:type="spellStart"/>
      <w:r>
        <w:rPr>
          <w:color w:val="212121"/>
        </w:rPr>
        <w:t>Argilaga</w:t>
      </w:r>
      <w:proofErr w:type="spellEnd"/>
      <w:r>
        <w:rPr>
          <w:color w:val="212121"/>
        </w:rPr>
        <w:t xml:space="preserve">, catedrática </w:t>
      </w:r>
      <w:r>
        <w:rPr>
          <w:color w:val="212121"/>
        </w:rPr>
        <w:t xml:space="preserve">del Departamento de Metodología de las Ciencias del Comportamiento de la Universidad de Barcelona y especialista en las técnicas de observación que, precisamente, ha escrito el capítulo </w:t>
      </w:r>
      <w:r w:rsidR="00355B89">
        <w:rPr>
          <w:color w:val="212121"/>
        </w:rPr>
        <w:t>sobre</w:t>
      </w:r>
      <w:r>
        <w:rPr>
          <w:color w:val="212121"/>
        </w:rPr>
        <w:t xml:space="preserve"> observación en el manual básico de la as</w:t>
      </w:r>
      <w:r>
        <w:rPr>
          <w:color w:val="212121"/>
        </w:rPr>
        <w:t>ignatura</w:t>
      </w:r>
      <w:r w:rsidR="00355B89">
        <w:rPr>
          <w:color w:val="212121"/>
        </w:rPr>
        <w:t>, de aquí, de la Facultad de Psicología, donde impartimos Evaluación Psicológica</w:t>
      </w:r>
      <w:r>
        <w:rPr>
          <w:color w:val="212121"/>
        </w:rPr>
        <w:t>.</w:t>
      </w:r>
    </w:p>
    <w:p w:rsidR="00737947" w:rsidRDefault="002610C6">
      <w:pPr>
        <w:pStyle w:val="Textoindependiente"/>
        <w:spacing w:before="202" w:line="276" w:lineRule="auto"/>
        <w:ind w:right="122"/>
      </w:pPr>
      <w:r>
        <w:rPr>
          <w:color w:val="212121"/>
        </w:rPr>
        <w:t xml:space="preserve">Ella, en estos momentos, es vicerrectora de Política Docente y Científica y quiero empezar este programa agradeciéndole el enorme esfuerzo que acaba de hacer para trasladarse a Madrid para </w:t>
      </w:r>
      <w:r w:rsidR="00355B89">
        <w:rPr>
          <w:color w:val="212121"/>
        </w:rPr>
        <w:t xml:space="preserve">poder </w:t>
      </w:r>
      <w:r>
        <w:rPr>
          <w:color w:val="212121"/>
        </w:rPr>
        <w:t>grabar este programa. Buenos días, Mª Teresa y muchas</w:t>
      </w:r>
      <w:r>
        <w:rPr>
          <w:color w:val="212121"/>
          <w:spacing w:val="-3"/>
        </w:rPr>
        <w:t xml:space="preserve"> </w:t>
      </w:r>
      <w:r>
        <w:rPr>
          <w:color w:val="212121"/>
        </w:rPr>
        <w:t>gra</w:t>
      </w:r>
      <w:r>
        <w:rPr>
          <w:color w:val="212121"/>
        </w:rPr>
        <w:t>cias.</w:t>
      </w:r>
    </w:p>
    <w:p w:rsidR="00737947" w:rsidRDefault="002610C6">
      <w:pPr>
        <w:pStyle w:val="Textoindependiente"/>
        <w:spacing w:before="199" w:line="273" w:lineRule="auto"/>
        <w:ind w:right="120"/>
      </w:pPr>
      <w:r>
        <w:rPr>
          <w:b/>
          <w:color w:val="212121"/>
        </w:rPr>
        <w:t xml:space="preserve">Mª TERESA ANGUERA. </w:t>
      </w:r>
      <w:r>
        <w:rPr>
          <w:color w:val="212121"/>
        </w:rPr>
        <w:t>Buenos días, Carmen, encantada de estar aquí y muchísimas</w:t>
      </w:r>
      <w:r w:rsidR="00355B89">
        <w:rPr>
          <w:color w:val="212121"/>
        </w:rPr>
        <w:t xml:space="preserve"> gracias por haberme invitado a este</w:t>
      </w:r>
      <w:r>
        <w:rPr>
          <w:color w:val="212121"/>
        </w:rPr>
        <w:t xml:space="preserve"> programa.</w:t>
      </w:r>
    </w:p>
    <w:p w:rsidR="00737947" w:rsidRDefault="002610C6" w:rsidP="00355B89">
      <w:pPr>
        <w:pStyle w:val="Textoindependiente"/>
        <w:spacing w:before="205" w:line="276" w:lineRule="auto"/>
        <w:ind w:right="120"/>
      </w:pPr>
      <w:r>
        <w:rPr>
          <w:b/>
          <w:color w:val="212121"/>
        </w:rPr>
        <w:t xml:space="preserve">CARMEN MORENO. </w:t>
      </w:r>
      <w:r>
        <w:rPr>
          <w:color w:val="212121"/>
        </w:rPr>
        <w:t>Te hemos invitado para que nos hables de</w:t>
      </w:r>
      <w:r w:rsidR="00355B89">
        <w:rPr>
          <w:color w:val="212121"/>
        </w:rPr>
        <w:t xml:space="preserve"> algo que, parece ser,</w:t>
      </w:r>
      <w:r>
        <w:rPr>
          <w:color w:val="212121"/>
        </w:rPr>
        <w:t xml:space="preserve"> </w:t>
      </w:r>
      <w:r w:rsidR="00355B89">
        <w:rPr>
          <w:color w:val="212121"/>
        </w:rPr>
        <w:t>creaste tú, esa</w:t>
      </w:r>
      <w:r>
        <w:rPr>
          <w:color w:val="212121"/>
        </w:rPr>
        <w:t xml:space="preserve"> asignatura</w:t>
      </w:r>
      <w:r>
        <w:rPr>
          <w:color w:val="212121"/>
        </w:rPr>
        <w:t xml:space="preserve">, la </w:t>
      </w:r>
      <w:r w:rsidR="00355B89">
        <w:rPr>
          <w:color w:val="212121"/>
        </w:rPr>
        <w:t xml:space="preserve">de </w:t>
      </w:r>
      <w:r>
        <w:rPr>
          <w:color w:val="212121"/>
        </w:rPr>
        <w:t>metodología observacional, y que llevas c</w:t>
      </w:r>
      <w:r>
        <w:rPr>
          <w:color w:val="212121"/>
        </w:rPr>
        <w:t>asi</w:t>
      </w:r>
      <w:r w:rsidR="00355B89">
        <w:rPr>
          <w:color w:val="212121"/>
        </w:rPr>
        <w:t xml:space="preserve"> </w:t>
      </w:r>
      <w:r>
        <w:rPr>
          <w:color w:val="212121"/>
        </w:rPr>
        <w:t>35 años impartiéndola</w:t>
      </w:r>
      <w:r w:rsidR="00593AE8">
        <w:rPr>
          <w:color w:val="212121"/>
        </w:rPr>
        <w:t>, que no es poco</w:t>
      </w:r>
      <w:r>
        <w:rPr>
          <w:color w:val="212121"/>
        </w:rPr>
        <w:t>. No solo conoces sino que habrás visto todos los avances y, como tú misma dices, eres una apasionada de la misma. Nuestros oyentes y alumnos querrán saber qué significa observar, en el ámbito de la psicología.</w:t>
      </w:r>
    </w:p>
    <w:p w:rsidR="00737947" w:rsidRDefault="002610C6">
      <w:pPr>
        <w:pStyle w:val="Textoindependiente"/>
        <w:spacing w:before="199" w:line="276" w:lineRule="auto"/>
      </w:pPr>
      <w:r>
        <w:rPr>
          <w:b/>
          <w:color w:val="212121"/>
        </w:rPr>
        <w:t xml:space="preserve">Mª TERESA ANGUERA. </w:t>
      </w:r>
      <w:r>
        <w:rPr>
          <w:color w:val="212121"/>
        </w:rPr>
        <w:t>E</w:t>
      </w:r>
      <w:r>
        <w:rPr>
          <w:color w:val="212121"/>
        </w:rPr>
        <w:t>ncantadísima. Vamos a ver, en el ámbito de la psicología, observar tiene una profunda carga, una profunda perspectiva porque todos estamos, en cualquier momento</w:t>
      </w:r>
      <w:r w:rsidR="00593AE8">
        <w:rPr>
          <w:color w:val="212121"/>
        </w:rPr>
        <w:t>,</w:t>
      </w:r>
      <w:r>
        <w:rPr>
          <w:color w:val="212121"/>
        </w:rPr>
        <w:t xml:space="preserve"> percibiendo, sea nuestro entorno o sean aspectos muy concretos de</w:t>
      </w:r>
      <w:r w:rsidR="00593AE8">
        <w:rPr>
          <w:color w:val="212121"/>
        </w:rPr>
        <w:t xml:space="preserve"> los</w:t>
      </w:r>
      <w:r>
        <w:rPr>
          <w:color w:val="212121"/>
        </w:rPr>
        <w:t xml:space="preserve"> comportamientos; sea de perso</w:t>
      </w:r>
      <w:r>
        <w:rPr>
          <w:color w:val="212121"/>
        </w:rPr>
        <w:t>nas muy específicas, sea de un niño o una persona de la tercera edad; sea una situación, no ya personas sino existencia de un conflicto que se expresa verbalmente; sea de conductas no verbales; sea de situaciones de cualquier persona que trabaje en una fáb</w:t>
      </w:r>
      <w:r>
        <w:rPr>
          <w:color w:val="212121"/>
        </w:rPr>
        <w:t>rica; que realice una tarea</w:t>
      </w:r>
    </w:p>
    <w:p w:rsidR="00737947" w:rsidRDefault="00737947">
      <w:pPr>
        <w:spacing w:line="276" w:lineRule="auto"/>
        <w:sectPr w:rsidR="00737947">
          <w:type w:val="continuous"/>
          <w:pgSz w:w="11910" w:h="16840"/>
          <w:pgMar w:top="1320" w:right="1580" w:bottom="280" w:left="1600" w:header="720" w:footer="720" w:gutter="0"/>
          <w:cols w:space="720"/>
        </w:sectPr>
      </w:pPr>
    </w:p>
    <w:p w:rsidR="00737947" w:rsidRDefault="002610C6">
      <w:pPr>
        <w:pStyle w:val="Textoindependiente"/>
        <w:spacing w:line="276" w:lineRule="auto"/>
        <w:ind w:right="118"/>
      </w:pPr>
      <w:r>
        <w:rPr>
          <w:color w:val="212121"/>
        </w:rPr>
        <w:lastRenderedPageBreak/>
        <w:t>repetitiva; de un estudiante universitario; de quien esté siendo atendido en programas diversos de rehabilitación en un centro penitenciario; en servicios sociales. En muchísimos ámbitos</w:t>
      </w:r>
      <w:r w:rsidR="00593AE8">
        <w:rPr>
          <w:color w:val="212121"/>
        </w:rPr>
        <w:t>,</w:t>
      </w:r>
      <w:r>
        <w:rPr>
          <w:color w:val="212121"/>
        </w:rPr>
        <w:t xml:space="preserve"> nos interesa estudiar el </w:t>
      </w:r>
      <w:r>
        <w:rPr>
          <w:color w:val="212121"/>
        </w:rPr>
        <w:t>comportamiento humano, tal como se produce, de forma directa, tal como ocurre espontáneamente, tal como se presenta en el propio contexto habitual. El poder estudiar e</w:t>
      </w:r>
      <w:r w:rsidR="00593AE8">
        <w:rPr>
          <w:color w:val="212121"/>
        </w:rPr>
        <w:t>ste</w:t>
      </w:r>
      <w:r>
        <w:rPr>
          <w:color w:val="212121"/>
        </w:rPr>
        <w:t xml:space="preserve"> comportamiento tal como se produce, no sería posible, si no existiera la observación, s</w:t>
      </w:r>
      <w:r>
        <w:rPr>
          <w:color w:val="212121"/>
        </w:rPr>
        <w:t xml:space="preserve">i no se </w:t>
      </w:r>
      <w:r w:rsidR="00593AE8">
        <w:rPr>
          <w:color w:val="212121"/>
        </w:rPr>
        <w:t>existiera</w:t>
      </w:r>
      <w:r>
        <w:rPr>
          <w:color w:val="212121"/>
        </w:rPr>
        <w:t xml:space="preserve"> la metodología observacional. De lo contrario</w:t>
      </w:r>
      <w:r w:rsidR="00593AE8">
        <w:rPr>
          <w:color w:val="212121"/>
        </w:rPr>
        <w:t>,</w:t>
      </w:r>
      <w:r>
        <w:rPr>
          <w:color w:val="212121"/>
        </w:rPr>
        <w:t xml:space="preserve"> sería obtener la información a partir de preguntarlo a alguien, lo que técnicamente se llamaría </w:t>
      </w:r>
      <w:proofErr w:type="spellStart"/>
      <w:r>
        <w:rPr>
          <w:color w:val="212121"/>
        </w:rPr>
        <w:t>e</w:t>
      </w:r>
      <w:r w:rsidR="00593AE8">
        <w:rPr>
          <w:color w:val="212121"/>
        </w:rPr>
        <w:t>l</w:t>
      </w:r>
      <w:r>
        <w:rPr>
          <w:color w:val="212121"/>
        </w:rPr>
        <w:t>icitar</w:t>
      </w:r>
      <w:proofErr w:type="spellEnd"/>
      <w:r>
        <w:rPr>
          <w:color w:val="212121"/>
        </w:rPr>
        <w:t xml:space="preserve"> la respuesta, cuando entrevistamos a alguien, cuando aplicamos una escala o un test. En e</w:t>
      </w:r>
      <w:r>
        <w:rPr>
          <w:color w:val="212121"/>
        </w:rPr>
        <w:t>ste caso, preguntamos algo o pedimos que se haga algo, por ejemplo, dibuja tu familia</w:t>
      </w:r>
      <w:r w:rsidR="00593AE8">
        <w:rPr>
          <w:color w:val="212121"/>
        </w:rPr>
        <w:t>; entonces se pide algo</w:t>
      </w:r>
      <w:r>
        <w:rPr>
          <w:color w:val="212121"/>
        </w:rPr>
        <w:t>. O bien, si fuese psicología experimental, tampoco podríamos estudiar la conducta tal como espontáneamente se produce. Necesitaríamos controlar muchísimas variables, incl</w:t>
      </w:r>
      <w:r>
        <w:rPr>
          <w:color w:val="212121"/>
        </w:rPr>
        <w:t>uso un laboratorio. En cambio, cuando nosotros observamos, yo diría que somos privilegiados porque lo que sí tendremos que hacer será acotar bien el objeto de estudio, seguir todo un proceso propio del método científico, que en la medida que pueda lo voy a</w:t>
      </w:r>
      <w:r>
        <w:rPr>
          <w:color w:val="212121"/>
        </w:rPr>
        <w:t xml:space="preserve"> comentar, pero desde el comienzo hay una cuestión indudable</w:t>
      </w:r>
      <w:r w:rsidR="00593AE8">
        <w:rPr>
          <w:color w:val="212121"/>
        </w:rPr>
        <w:t>:</w:t>
      </w:r>
      <w:r>
        <w:rPr>
          <w:color w:val="212121"/>
        </w:rPr>
        <w:t xml:space="preserve"> que nosotros percibimos estas conductas que queremos estudiar a través de nuestros sentidos: vista, oído. Esto se hacía así, sólo así, hasta hace unos 10 – 15 años. Hoy día esto se ve complementa</w:t>
      </w:r>
      <w:r>
        <w:rPr>
          <w:color w:val="212121"/>
        </w:rPr>
        <w:t xml:space="preserve">do y mejorado muchísimo por los medios técnicos de los cuales contamos. Se puede hoy día sustituir la visión o la audición por un magnetofón o por una cámara de grabación </w:t>
      </w:r>
      <w:proofErr w:type="spellStart"/>
      <w:r>
        <w:rPr>
          <w:color w:val="212121"/>
        </w:rPr>
        <w:t>videográfica</w:t>
      </w:r>
      <w:proofErr w:type="spellEnd"/>
      <w:r w:rsidR="00593AE8">
        <w:rPr>
          <w:color w:val="212121"/>
        </w:rPr>
        <w:t>, evidentemente</w:t>
      </w:r>
      <w:r>
        <w:rPr>
          <w:color w:val="212121"/>
        </w:rPr>
        <w:t xml:space="preserve"> nos dará una información visual o auditiva, en este caso, que podremos d</w:t>
      </w:r>
      <w:r>
        <w:rPr>
          <w:color w:val="212121"/>
        </w:rPr>
        <w:t>espués repetir el visionado o la audición, cosa que no podíamos hacer sin la ayuda de estos medios tecnológicos. Pero, ¿qué hacemos en este caso?, solo percibimos. Pero percibir no es</w:t>
      </w:r>
      <w:r>
        <w:rPr>
          <w:color w:val="212121"/>
          <w:spacing w:val="-15"/>
        </w:rPr>
        <w:t xml:space="preserve"> </w:t>
      </w:r>
      <w:r>
        <w:rPr>
          <w:color w:val="212121"/>
        </w:rPr>
        <w:t>observar.</w:t>
      </w:r>
    </w:p>
    <w:p w:rsidR="00737947" w:rsidRDefault="002610C6">
      <w:pPr>
        <w:pStyle w:val="Textoindependiente"/>
        <w:spacing w:before="201" w:line="276" w:lineRule="auto"/>
        <w:ind w:right="118"/>
      </w:pPr>
      <w:r>
        <w:rPr>
          <w:color w:val="212121"/>
        </w:rPr>
        <w:t>Yo recordaría en este caso a un sociólogo y psicólogo francés</w:t>
      </w:r>
      <w:r w:rsidR="00593AE8">
        <w:rPr>
          <w:color w:val="212121"/>
        </w:rPr>
        <w:t>,</w:t>
      </w:r>
      <w:r>
        <w:rPr>
          <w:color w:val="212121"/>
        </w:rPr>
        <w:t xml:space="preserve"> Roger </w:t>
      </w:r>
      <w:proofErr w:type="spellStart"/>
      <w:r>
        <w:rPr>
          <w:color w:val="212121"/>
        </w:rPr>
        <w:t>Mucchielli</w:t>
      </w:r>
      <w:proofErr w:type="spellEnd"/>
      <w:r>
        <w:rPr>
          <w:color w:val="212121"/>
        </w:rPr>
        <w:t>, de los años 60, que nos presentaba lo que él llamaba “la ecuación funcional de la observación” y que creo que está absolutamente cargada de</w:t>
      </w:r>
      <w:r>
        <w:rPr>
          <w:color w:val="212121"/>
          <w:spacing w:val="-1"/>
        </w:rPr>
        <w:t xml:space="preserve"> </w:t>
      </w:r>
      <w:r>
        <w:rPr>
          <w:color w:val="212121"/>
        </w:rPr>
        <w:t>razón.</w:t>
      </w:r>
    </w:p>
    <w:p w:rsidR="00737947" w:rsidRDefault="002610C6">
      <w:pPr>
        <w:pStyle w:val="Textoindependiente"/>
        <w:spacing w:before="199" w:line="276" w:lineRule="auto"/>
        <w:ind w:right="121"/>
      </w:pPr>
      <w:r>
        <w:rPr>
          <w:color w:val="212121"/>
        </w:rPr>
        <w:t xml:space="preserve">La base de la observación es </w:t>
      </w:r>
      <w:r>
        <w:rPr>
          <w:color w:val="212121"/>
        </w:rPr>
        <w:t>la complementariedad entre tres grandes pilares: en primer lugar, percibimos. A partir de haber percibido, contextualizamos aquello que percibimos. ¿qué quiere decir contextualizamos?, pues obtenemos información en su contexto físico, del entorno; del cont</w:t>
      </w:r>
      <w:r>
        <w:rPr>
          <w:color w:val="212121"/>
        </w:rPr>
        <w:t>exto de la actividad, qué conductas están realizando; del contexto social, quienes hay allí, a cuántos observamos, a quienes, a los que no observamos, a los que están interactuando con los que observamos y también en un cuarto nivel, contextualizar sería o</w:t>
      </w:r>
      <w:r>
        <w:rPr>
          <w:color w:val="212121"/>
        </w:rPr>
        <w:t>btener información del entorno a nivel organizativo, institucional, e incluso, cultural. Esto significa contextualizar.</w:t>
      </w:r>
    </w:p>
    <w:p w:rsidR="00737947" w:rsidRDefault="002610C6">
      <w:pPr>
        <w:pStyle w:val="Textoindependiente"/>
        <w:spacing w:before="201" w:line="276" w:lineRule="auto"/>
        <w:ind w:right="124"/>
      </w:pPr>
      <w:r>
        <w:rPr>
          <w:color w:val="212121"/>
        </w:rPr>
        <w:t>Pues bien, si lo que percibimos lo contextualizamos, esta contextualización nos permitirá poder interpretar aquello que hemos percibido.</w:t>
      </w:r>
      <w:r>
        <w:rPr>
          <w:color w:val="212121"/>
        </w:rPr>
        <w:t xml:space="preserve"> E interpretar</w:t>
      </w:r>
    </w:p>
    <w:p w:rsidR="00737947" w:rsidRDefault="00737947">
      <w:pPr>
        <w:spacing w:line="276" w:lineRule="auto"/>
        <w:sectPr w:rsidR="00737947">
          <w:pgSz w:w="11910" w:h="16840"/>
          <w:pgMar w:top="1320" w:right="1580" w:bottom="280" w:left="1600" w:header="720" w:footer="720" w:gutter="0"/>
          <w:cols w:space="720"/>
        </w:sectPr>
      </w:pPr>
    </w:p>
    <w:p w:rsidR="00737947" w:rsidRDefault="002610C6">
      <w:pPr>
        <w:pStyle w:val="Textoindependiente"/>
        <w:spacing w:line="276" w:lineRule="auto"/>
        <w:ind w:right="118"/>
      </w:pPr>
      <w:r>
        <w:rPr>
          <w:color w:val="212121"/>
        </w:rPr>
        <w:lastRenderedPageBreak/>
        <w:t>es: llenar de sentido, dar nombre, darle contenido y en este caso, cuando interpretamos es cuando plasmamos esta interpretación en forma de</w:t>
      </w:r>
      <w:r w:rsidR="00593AE8">
        <w:rPr>
          <w:color w:val="212121"/>
        </w:rPr>
        <w:t xml:space="preserve"> lo que llamaríamos</w:t>
      </w:r>
      <w:r>
        <w:rPr>
          <w:color w:val="212121"/>
        </w:rPr>
        <w:t xml:space="preserve"> registro observacional. Ahora lo he dicho de manera muy simplista, habrá que tener en c</w:t>
      </w:r>
      <w:r>
        <w:rPr>
          <w:color w:val="212121"/>
        </w:rPr>
        <w:t xml:space="preserve">uenta </w:t>
      </w:r>
      <w:r w:rsidR="00593AE8">
        <w:rPr>
          <w:color w:val="212121"/>
        </w:rPr>
        <w:t xml:space="preserve">la existencia </w:t>
      </w:r>
      <w:r>
        <w:rPr>
          <w:color w:val="212121"/>
        </w:rPr>
        <w:t xml:space="preserve">de toda una serie de sesgos </w:t>
      </w:r>
      <w:r w:rsidR="00593AE8">
        <w:rPr>
          <w:color w:val="212121"/>
        </w:rPr>
        <w:t>o</w:t>
      </w:r>
      <w:r>
        <w:rPr>
          <w:color w:val="212121"/>
        </w:rPr>
        <w:t xml:space="preserve"> dificultades que tendremos que evitar que aparezcan o que si aparecen</w:t>
      </w:r>
      <w:r w:rsidR="00593AE8">
        <w:rPr>
          <w:color w:val="212121"/>
        </w:rPr>
        <w:t>,</w:t>
      </w:r>
      <w:r>
        <w:rPr>
          <w:color w:val="212121"/>
        </w:rPr>
        <w:t xml:space="preserve"> tendremos que </w:t>
      </w:r>
      <w:r w:rsidR="00593AE8">
        <w:rPr>
          <w:color w:val="212121"/>
        </w:rPr>
        <w:t xml:space="preserve">reducir o </w:t>
      </w:r>
      <w:r>
        <w:rPr>
          <w:color w:val="212121"/>
        </w:rPr>
        <w:t xml:space="preserve">minimizar y, si podemos, anular. Por ejemplo, </w:t>
      </w:r>
      <w:r w:rsidR="00593AE8">
        <w:rPr>
          <w:color w:val="212121"/>
        </w:rPr>
        <w:t xml:space="preserve">el sesgo de reactividad </w:t>
      </w:r>
      <w:r>
        <w:rPr>
          <w:color w:val="212121"/>
        </w:rPr>
        <w:t xml:space="preserve">cuando el sujeto observado se da cuenta que está siendo observado, esto se deberá evitar </w:t>
      </w:r>
      <w:r w:rsidR="00022B9F">
        <w:rPr>
          <w:color w:val="212121"/>
        </w:rPr>
        <w:t xml:space="preserve">que ocurra para que no ocurra nunca </w:t>
      </w:r>
      <w:r>
        <w:rPr>
          <w:color w:val="212121"/>
        </w:rPr>
        <w:t xml:space="preserve">y si ocurriese tratar de minimizarlo. O el sesgo de </w:t>
      </w:r>
      <w:proofErr w:type="spellStart"/>
      <w:r>
        <w:rPr>
          <w:color w:val="212121"/>
        </w:rPr>
        <w:t>expectancia</w:t>
      </w:r>
      <w:proofErr w:type="spellEnd"/>
      <w:r w:rsidR="00C046D6">
        <w:rPr>
          <w:color w:val="212121"/>
        </w:rPr>
        <w:t>,</w:t>
      </w:r>
      <w:r>
        <w:rPr>
          <w:color w:val="212121"/>
        </w:rPr>
        <w:t xml:space="preserve"> porque hemos contextualizado poco o porque estamos demasiado anclados por el marco teórico. Y también hay muchos sesgos debido a cuestiones técnicas, de </w:t>
      </w:r>
      <w:proofErr w:type="spellStart"/>
      <w:r>
        <w:rPr>
          <w:color w:val="212121"/>
        </w:rPr>
        <w:t>perceptividad</w:t>
      </w:r>
      <w:proofErr w:type="spellEnd"/>
      <w:r>
        <w:rPr>
          <w:color w:val="212121"/>
        </w:rPr>
        <w:t xml:space="preserve"> menguada</w:t>
      </w:r>
      <w:r w:rsidR="00C046D6">
        <w:rPr>
          <w:color w:val="212121"/>
        </w:rPr>
        <w:t>,</w:t>
      </w:r>
      <w:r>
        <w:rPr>
          <w:color w:val="212121"/>
        </w:rPr>
        <w:t xml:space="preserve"> </w:t>
      </w:r>
      <w:r w:rsidR="00C046D6">
        <w:rPr>
          <w:color w:val="212121"/>
        </w:rPr>
        <w:t>e</w:t>
      </w:r>
      <w:r>
        <w:rPr>
          <w:color w:val="212121"/>
        </w:rPr>
        <w:t>l hecho</w:t>
      </w:r>
      <w:r>
        <w:rPr>
          <w:color w:val="212121"/>
        </w:rPr>
        <w:t xml:space="preserve"> de que no haya sincronización en algunos momentos con los diferentes cronómetros, etc. Pero si resolvemos bien las cuestiones técnicas, si conceptualmente tenemos muy</w:t>
      </w:r>
      <w:r w:rsidR="00C046D6">
        <w:rPr>
          <w:color w:val="212121"/>
        </w:rPr>
        <w:t>, muy</w:t>
      </w:r>
      <w:r>
        <w:rPr>
          <w:color w:val="212121"/>
        </w:rPr>
        <w:t xml:space="preserve"> claro que una cosa es percibir, que esta percepción</w:t>
      </w:r>
      <w:r w:rsidR="00C046D6">
        <w:rPr>
          <w:color w:val="212121"/>
        </w:rPr>
        <w:t>,</w:t>
      </w:r>
      <w:r>
        <w:rPr>
          <w:color w:val="212121"/>
        </w:rPr>
        <w:t xml:space="preserve"> cuando está contextualizada es cuand</w:t>
      </w:r>
      <w:r>
        <w:rPr>
          <w:color w:val="212121"/>
        </w:rPr>
        <w:t xml:space="preserve">o la podremos interpretar y que el resultado de </w:t>
      </w:r>
      <w:r w:rsidR="00C046D6">
        <w:rPr>
          <w:color w:val="212121"/>
        </w:rPr>
        <w:t xml:space="preserve">lo </w:t>
      </w:r>
      <w:r>
        <w:rPr>
          <w:color w:val="212121"/>
        </w:rPr>
        <w:t>interpreta</w:t>
      </w:r>
      <w:r w:rsidR="00C046D6">
        <w:rPr>
          <w:color w:val="212121"/>
        </w:rPr>
        <w:t>do</w:t>
      </w:r>
      <w:r>
        <w:rPr>
          <w:color w:val="212121"/>
        </w:rPr>
        <w:t xml:space="preserve"> es la observación, yo creo que en estos momentos estaríamos en la situación ideal para emprender el camino </w:t>
      </w:r>
      <w:r w:rsidR="00C046D6">
        <w:rPr>
          <w:color w:val="212121"/>
        </w:rPr>
        <w:t xml:space="preserve">de lo </w:t>
      </w:r>
      <w:r>
        <w:rPr>
          <w:color w:val="212121"/>
        </w:rPr>
        <w:t>que</w:t>
      </w:r>
      <w:r w:rsidR="00C046D6">
        <w:rPr>
          <w:color w:val="212121"/>
        </w:rPr>
        <w:t xml:space="preserve"> después</w:t>
      </w:r>
      <w:r>
        <w:rPr>
          <w:color w:val="212121"/>
        </w:rPr>
        <w:t xml:space="preserve"> es la metodología observacional, que  es una de las tres grandes ramas del método cie</w:t>
      </w:r>
      <w:r>
        <w:rPr>
          <w:color w:val="212121"/>
        </w:rPr>
        <w:t>ntífico en ciencias del comportamiento y, en general, en ciencias</w:t>
      </w:r>
      <w:r>
        <w:rPr>
          <w:color w:val="212121"/>
          <w:spacing w:val="-2"/>
        </w:rPr>
        <w:t xml:space="preserve"> </w:t>
      </w:r>
      <w:r>
        <w:rPr>
          <w:color w:val="212121"/>
        </w:rPr>
        <w:t>sociales.</w:t>
      </w:r>
    </w:p>
    <w:p w:rsidR="00737947" w:rsidRDefault="002610C6">
      <w:pPr>
        <w:pStyle w:val="Textoindependiente"/>
        <w:spacing w:before="201" w:line="276" w:lineRule="auto"/>
        <w:ind w:right="119"/>
      </w:pPr>
      <w:r>
        <w:rPr>
          <w:b/>
          <w:color w:val="212121"/>
        </w:rPr>
        <w:t xml:space="preserve">CARMEN MORENO. </w:t>
      </w:r>
      <w:r>
        <w:rPr>
          <w:color w:val="212121"/>
        </w:rPr>
        <w:t>Entonces, si queremos observar en cualquiera de las situaciones que tú has mentado, deberíamos elaborar todo el proceso ex profeso para lo que queremos observar porq</w:t>
      </w:r>
      <w:r>
        <w:rPr>
          <w:color w:val="212121"/>
        </w:rPr>
        <w:t>ue será distinto</w:t>
      </w:r>
      <w:r>
        <w:rPr>
          <w:color w:val="212121"/>
        </w:rPr>
        <w:t xml:space="preserve"> </w:t>
      </w:r>
      <w:r w:rsidR="00C046D6">
        <w:rPr>
          <w:color w:val="212121"/>
        </w:rPr>
        <w:t xml:space="preserve">si queremos </w:t>
      </w:r>
      <w:r>
        <w:rPr>
          <w:color w:val="212121"/>
        </w:rPr>
        <w:t xml:space="preserve">observar a unos niños en un aula, un partido de fútbol, </w:t>
      </w:r>
      <w:r w:rsidR="00C046D6">
        <w:rPr>
          <w:color w:val="212121"/>
        </w:rPr>
        <w:t xml:space="preserve">o como funciona </w:t>
      </w:r>
      <w:r>
        <w:rPr>
          <w:color w:val="212121"/>
        </w:rPr>
        <w:t>una residencia de ancianos. Esta metodología</w:t>
      </w:r>
      <w:r w:rsidR="00C046D6">
        <w:rPr>
          <w:color w:val="212121"/>
        </w:rPr>
        <w:t>, lo que</w:t>
      </w:r>
      <w:r>
        <w:rPr>
          <w:color w:val="212121"/>
        </w:rPr>
        <w:t xml:space="preserve"> nos da </w:t>
      </w:r>
      <w:r w:rsidR="00C046D6">
        <w:rPr>
          <w:color w:val="212121"/>
        </w:rPr>
        <w:t xml:space="preserve">es </w:t>
      </w:r>
      <w:r>
        <w:rPr>
          <w:color w:val="212121"/>
        </w:rPr>
        <w:t>el gran privilegio de mejorar programas. Hacemos todo esto, ¿para qué?, ¿Para qué es necesari</w:t>
      </w:r>
      <w:r w:rsidR="00C553DB">
        <w:rPr>
          <w:color w:val="212121"/>
        </w:rPr>
        <w:t>o</w:t>
      </w:r>
      <w:r>
        <w:rPr>
          <w:color w:val="212121"/>
        </w:rPr>
        <w:t xml:space="preserve"> es</w:t>
      </w:r>
      <w:r w:rsidR="00C553DB">
        <w:rPr>
          <w:color w:val="212121"/>
        </w:rPr>
        <w:t>e desarrollo de la</w:t>
      </w:r>
      <w:r>
        <w:rPr>
          <w:color w:val="212121"/>
        </w:rPr>
        <w:t xml:space="preserve"> metodología? </w:t>
      </w:r>
      <w:r w:rsidR="00C553DB">
        <w:rPr>
          <w:color w:val="212121"/>
        </w:rPr>
        <w:t xml:space="preserve">Porque, al final de todo el proceso, tenemos unos resultados, que ahora tú nos explicarás paso a paso, pero que van a permitir mejorar una calidad de vida de unos ancianos, mejorar una educación de unos niños, mejorar programas sociales, etcétera. </w:t>
      </w:r>
      <w:r>
        <w:rPr>
          <w:color w:val="212121"/>
        </w:rPr>
        <w:t>Me gustaría que ex</w:t>
      </w:r>
      <w:r>
        <w:rPr>
          <w:color w:val="212121"/>
        </w:rPr>
        <w:t xml:space="preserve">plicaras cómo sería el proceso desde elegir el problema o el tema sobre el cual vamos a desarrollar el instrumento y cómo lo iríamos haciendo. </w:t>
      </w:r>
      <w:r w:rsidR="00C553DB">
        <w:rPr>
          <w:color w:val="212121"/>
        </w:rPr>
        <w:t>¿</w:t>
      </w:r>
      <w:r>
        <w:rPr>
          <w:color w:val="212121"/>
        </w:rPr>
        <w:t>Podrías ponernos un ejemplo y ver cómo se</w:t>
      </w:r>
      <w:r>
        <w:rPr>
          <w:color w:val="212121"/>
          <w:spacing w:val="-7"/>
        </w:rPr>
        <w:t xml:space="preserve"> </w:t>
      </w:r>
      <w:r>
        <w:rPr>
          <w:color w:val="212121"/>
        </w:rPr>
        <w:t>realiza</w:t>
      </w:r>
      <w:r w:rsidR="00C553DB">
        <w:rPr>
          <w:color w:val="212121"/>
        </w:rPr>
        <w:t xml:space="preserve"> el proceso?</w:t>
      </w:r>
    </w:p>
    <w:p w:rsidR="00737947" w:rsidRDefault="002610C6">
      <w:pPr>
        <w:pStyle w:val="Textoindependiente"/>
        <w:spacing w:before="200" w:line="276" w:lineRule="auto"/>
      </w:pPr>
      <w:r>
        <w:rPr>
          <w:b/>
          <w:color w:val="212121"/>
        </w:rPr>
        <w:t xml:space="preserve">Mª TERESA ANGUERA. </w:t>
      </w:r>
      <w:r>
        <w:rPr>
          <w:color w:val="212121"/>
        </w:rPr>
        <w:t>Sí, perfectamente. Cuando terminaba mi come</w:t>
      </w:r>
      <w:r>
        <w:rPr>
          <w:color w:val="212121"/>
        </w:rPr>
        <w:t>ntario anterior diciendo que era una de las tres grandes ramas del método científico</w:t>
      </w:r>
      <w:r w:rsidR="00C553DB">
        <w:rPr>
          <w:color w:val="212121"/>
        </w:rPr>
        <w:t>,</w:t>
      </w:r>
      <w:r>
        <w:rPr>
          <w:color w:val="212121"/>
        </w:rPr>
        <w:t xml:space="preserve"> yo quizás en este caso consideraría como punto de partida básico, </w:t>
      </w:r>
      <w:r w:rsidR="00C553DB">
        <w:rPr>
          <w:color w:val="212121"/>
        </w:rPr>
        <w:t xml:space="preserve">lo que sería </w:t>
      </w:r>
      <w:r>
        <w:rPr>
          <w:color w:val="212121"/>
        </w:rPr>
        <w:t>el esqueleto, el tronco del método científico, que nos diría que habría 4 grandes etapas que están perfec</w:t>
      </w:r>
      <w:r>
        <w:rPr>
          <w:color w:val="212121"/>
        </w:rPr>
        <w:t xml:space="preserve">tamente secuenciadas y ordenadas: delimitar el problema, recoger datos y optimizarlos, analizar estos datos y, finalmente, interpretar los resultados. Estas son las </w:t>
      </w:r>
      <w:r w:rsidR="00C553DB">
        <w:rPr>
          <w:color w:val="212121"/>
        </w:rPr>
        <w:t xml:space="preserve">cuatro </w:t>
      </w:r>
      <w:r>
        <w:rPr>
          <w:color w:val="212121"/>
        </w:rPr>
        <w:t>etapas generales del método científico, en el caso de la metodología observacional son esas</w:t>
      </w:r>
      <w:r>
        <w:rPr>
          <w:color w:val="212121"/>
        </w:rPr>
        <w:t xml:space="preserve"> mismas aunque puedan tener a su vez </w:t>
      </w:r>
      <w:proofErr w:type="spellStart"/>
      <w:r>
        <w:rPr>
          <w:color w:val="212121"/>
        </w:rPr>
        <w:t>subetapas</w:t>
      </w:r>
      <w:proofErr w:type="spellEnd"/>
      <w:r w:rsidR="00C553DB">
        <w:rPr>
          <w:color w:val="212121"/>
        </w:rPr>
        <w:t xml:space="preserve"> porque se despliega, de alguna forma</w:t>
      </w:r>
      <w:r>
        <w:rPr>
          <w:color w:val="212121"/>
        </w:rPr>
        <w:t>. Voy a ir siguiendo todo el recorrido para lo que sería el caso de la metodología observacional con las especificidades que habría. Una especificidad inicial que nos encontraríamos en el momento de delimitar e</w:t>
      </w:r>
      <w:r>
        <w:rPr>
          <w:color w:val="212121"/>
        </w:rPr>
        <w:t xml:space="preserve">l problema, estaría en que cuando nosotros </w:t>
      </w:r>
      <w:r>
        <w:rPr>
          <w:color w:val="212121"/>
        </w:rPr>
        <w:lastRenderedPageBreak/>
        <w:t>tenemos un problema de estudio, es muy importante</w:t>
      </w:r>
      <w:r w:rsidR="00C553DB">
        <w:rPr>
          <w:color w:val="212121"/>
        </w:rPr>
        <w:t>, en esta metodología,</w:t>
      </w:r>
      <w:r>
        <w:rPr>
          <w:color w:val="212121"/>
        </w:rPr>
        <w:t xml:space="preserve"> distinguir qué niveles de respuesta nos interesa estudiar. Por ejemplo, si nos interesa estudiar la comunicación humana, el flujo de la comunicación humana</w:t>
      </w:r>
      <w:r>
        <w:rPr>
          <w:color w:val="212121"/>
          <w:spacing w:val="17"/>
        </w:rPr>
        <w:t xml:space="preserve"> </w:t>
      </w:r>
      <w:r>
        <w:rPr>
          <w:color w:val="212121"/>
        </w:rPr>
        <w:t>que</w:t>
      </w:r>
      <w:r>
        <w:rPr>
          <w:color w:val="212121"/>
          <w:spacing w:val="16"/>
        </w:rPr>
        <w:t xml:space="preserve"> </w:t>
      </w:r>
      <w:r>
        <w:rPr>
          <w:color w:val="212121"/>
        </w:rPr>
        <w:t>puede</w:t>
      </w:r>
      <w:r>
        <w:rPr>
          <w:color w:val="212121"/>
          <w:spacing w:val="17"/>
        </w:rPr>
        <w:t xml:space="preserve"> </w:t>
      </w:r>
      <w:r>
        <w:rPr>
          <w:color w:val="212121"/>
        </w:rPr>
        <w:t>tener</w:t>
      </w:r>
      <w:r>
        <w:rPr>
          <w:color w:val="212121"/>
          <w:spacing w:val="16"/>
        </w:rPr>
        <w:t xml:space="preserve"> </w:t>
      </w:r>
      <w:r>
        <w:rPr>
          <w:color w:val="212121"/>
        </w:rPr>
        <w:t>una</w:t>
      </w:r>
      <w:r>
        <w:rPr>
          <w:color w:val="212121"/>
          <w:spacing w:val="18"/>
        </w:rPr>
        <w:t xml:space="preserve"> </w:t>
      </w:r>
      <w:r>
        <w:rPr>
          <w:color w:val="212121"/>
        </w:rPr>
        <w:t>inmensa</w:t>
      </w:r>
      <w:r>
        <w:rPr>
          <w:color w:val="212121"/>
          <w:spacing w:val="16"/>
        </w:rPr>
        <w:t xml:space="preserve"> </w:t>
      </w:r>
      <w:r>
        <w:rPr>
          <w:color w:val="212121"/>
        </w:rPr>
        <w:t>cantidad</w:t>
      </w:r>
      <w:r>
        <w:rPr>
          <w:color w:val="212121"/>
          <w:spacing w:val="16"/>
        </w:rPr>
        <w:t xml:space="preserve"> </w:t>
      </w:r>
      <w:r>
        <w:rPr>
          <w:color w:val="212121"/>
        </w:rPr>
        <w:t>de</w:t>
      </w:r>
      <w:r>
        <w:rPr>
          <w:color w:val="212121"/>
          <w:spacing w:val="18"/>
        </w:rPr>
        <w:t xml:space="preserve"> </w:t>
      </w:r>
      <w:r>
        <w:rPr>
          <w:color w:val="212121"/>
        </w:rPr>
        <w:t>aplicaciones,</w:t>
      </w:r>
      <w:r>
        <w:rPr>
          <w:color w:val="212121"/>
          <w:spacing w:val="16"/>
        </w:rPr>
        <w:t xml:space="preserve"> </w:t>
      </w:r>
      <w:r>
        <w:rPr>
          <w:color w:val="212121"/>
        </w:rPr>
        <w:t>a</w:t>
      </w:r>
      <w:r>
        <w:rPr>
          <w:color w:val="212121"/>
          <w:spacing w:val="17"/>
        </w:rPr>
        <w:t xml:space="preserve"> </w:t>
      </w:r>
      <w:r>
        <w:rPr>
          <w:color w:val="212121"/>
        </w:rPr>
        <w:t>nivel</w:t>
      </w:r>
      <w:r>
        <w:rPr>
          <w:color w:val="212121"/>
          <w:spacing w:val="16"/>
        </w:rPr>
        <w:t xml:space="preserve"> </w:t>
      </w:r>
      <w:r>
        <w:rPr>
          <w:color w:val="212121"/>
        </w:rPr>
        <w:t>de</w:t>
      </w:r>
    </w:p>
    <w:p w:rsidR="008F7D6A" w:rsidRDefault="002610C6" w:rsidP="008F7D6A">
      <w:pPr>
        <w:pStyle w:val="Textoindependiente"/>
        <w:spacing w:line="276" w:lineRule="auto"/>
        <w:rPr>
          <w:color w:val="212121"/>
        </w:rPr>
      </w:pPr>
      <w:r>
        <w:rPr>
          <w:color w:val="212121"/>
        </w:rPr>
        <w:t>pareja, a nivel familiar, a nivel madre-hijo, a nivel terapeuta-paciente, a nivel entre iguales, profesional-cliente</w:t>
      </w:r>
      <w:r w:rsidR="008F7D6A">
        <w:rPr>
          <w:color w:val="212121"/>
        </w:rPr>
        <w:t>.</w:t>
      </w:r>
      <w:r>
        <w:rPr>
          <w:color w:val="212121"/>
        </w:rPr>
        <w:t xml:space="preserve"> </w:t>
      </w:r>
      <w:r w:rsidR="008F7D6A">
        <w:rPr>
          <w:color w:val="212121"/>
        </w:rPr>
        <w:t>E</w:t>
      </w:r>
      <w:r>
        <w:rPr>
          <w:color w:val="212121"/>
        </w:rPr>
        <w:t>n el fondo, la interacción humana no deja de ser otra cosa que</w:t>
      </w:r>
      <w:r>
        <w:rPr>
          <w:color w:val="212121"/>
        </w:rPr>
        <w:t xml:space="preserve"> redes de flujo comunicativo. Entonces, la comunicación humana</w:t>
      </w:r>
      <w:r w:rsidR="008F7D6A">
        <w:rPr>
          <w:color w:val="212121"/>
        </w:rPr>
        <w:t>,</w:t>
      </w:r>
      <w:r>
        <w:rPr>
          <w:color w:val="212121"/>
        </w:rPr>
        <w:t xml:space="preserve"> podríamos pensar </w:t>
      </w:r>
      <w:r w:rsidR="008F7D6A">
        <w:rPr>
          <w:color w:val="212121"/>
        </w:rPr>
        <w:t xml:space="preserve">que </w:t>
      </w:r>
      <w:r>
        <w:rPr>
          <w:color w:val="212121"/>
        </w:rPr>
        <w:t xml:space="preserve">tendrá diferentes facetas que podremos desplegar, por ejemplo, lo que sería el intercambio de miradas, la distancia interpersonal, la conducta gestual, o la conducta postural, </w:t>
      </w:r>
      <w:r>
        <w:rPr>
          <w:color w:val="212121"/>
        </w:rPr>
        <w:t>o la conducta verbal, o la conducta vocal. Cada una de ellas actuaría como un nivel de respuesta. El hecho de que tengamos estos diferentes niveles de respuesta nos va a dar un sustento muy importante a nivel metodológico y lo voy a comentar por su repercu</w:t>
      </w:r>
      <w:r>
        <w:rPr>
          <w:color w:val="212121"/>
        </w:rPr>
        <w:t>sión. Hay una segunda cuestión y es muy importante dejarla especificada en este momento de delimitación del problema, que van a ser las unidades de conducta. Las unidades de conducta son muy necesarias porque si nuestra vida</w:t>
      </w:r>
      <w:r w:rsidR="008F7D6A">
        <w:rPr>
          <w:color w:val="212121"/>
        </w:rPr>
        <w:t>,</w:t>
      </w:r>
      <w:r>
        <w:rPr>
          <w:color w:val="212121"/>
        </w:rPr>
        <w:t xml:space="preserve"> en gran parte</w:t>
      </w:r>
      <w:r w:rsidR="008F7D6A">
        <w:rPr>
          <w:color w:val="212121"/>
        </w:rPr>
        <w:t>,</w:t>
      </w:r>
      <w:r>
        <w:rPr>
          <w:color w:val="212121"/>
        </w:rPr>
        <w:t xml:space="preserve"> transcurre </w:t>
      </w:r>
      <w:r w:rsidR="008F7D6A">
        <w:rPr>
          <w:color w:val="212121"/>
        </w:rPr>
        <w:t>a través de</w:t>
      </w:r>
      <w:r>
        <w:rPr>
          <w:color w:val="212121"/>
        </w:rPr>
        <w:t xml:space="preserve"> </w:t>
      </w:r>
      <w:r>
        <w:rPr>
          <w:color w:val="212121"/>
        </w:rPr>
        <w:t xml:space="preserve">unidades de diferente tipo: unidades temporales, unidades de distancia, unidades de número de actividades impartidas, </w:t>
      </w:r>
      <w:r w:rsidR="008F7D6A">
        <w:rPr>
          <w:color w:val="212121"/>
        </w:rPr>
        <w:t xml:space="preserve">número de temas en el programa, </w:t>
      </w:r>
      <w:r>
        <w:rPr>
          <w:color w:val="212121"/>
        </w:rPr>
        <w:t>etc.</w:t>
      </w:r>
      <w:r w:rsidR="008F7D6A">
        <w:rPr>
          <w:color w:val="212121"/>
        </w:rPr>
        <w:t>,</w:t>
      </w:r>
      <w:r>
        <w:rPr>
          <w:color w:val="212121"/>
        </w:rPr>
        <w:t xml:space="preserve"> también en metodología observacional va ser muy importante que, en función del objetivo que nos proponemos estudiar, podamos decidir </w:t>
      </w:r>
      <w:r>
        <w:rPr>
          <w:color w:val="212121"/>
        </w:rPr>
        <w:t xml:space="preserve">unos criterios que nos permitan segmentar la conducta que estudiemos y esta segmentación se podrá hacer atendiendo a unidades, desde más molares a más moleculares, teniendo siempre presente, e insisto en ello, que hay ventajas e inconvenientes por los dos </w:t>
      </w:r>
      <w:r>
        <w:rPr>
          <w:color w:val="212121"/>
        </w:rPr>
        <w:t xml:space="preserve">extremos. Si </w:t>
      </w:r>
      <w:proofErr w:type="spellStart"/>
      <w:r>
        <w:rPr>
          <w:color w:val="212121"/>
        </w:rPr>
        <w:t>molecularizamos</w:t>
      </w:r>
      <w:proofErr w:type="spellEnd"/>
      <w:r>
        <w:rPr>
          <w:color w:val="212121"/>
        </w:rPr>
        <w:t xml:space="preserve"> mucho, tendremos una gran objetividad pero también es cierto que tendríamos muchísimos datos mínimos y el problema sería integrarlos. Si el extremo es el contrario, nos vamos al polo de lo muy molar, una ventaja será tenerlo in</w:t>
      </w:r>
      <w:r>
        <w:rPr>
          <w:color w:val="212121"/>
        </w:rPr>
        <w:t>tegrado y el inconveniente una excesiva subjetividad porque no todo el mundo integraría igual todas estas pequeñas informaciones. Por eso he insistido muchísimo y quizás sea una de las cuestiones más complejas de toda la metodología observacional, el que p</w:t>
      </w:r>
      <w:r>
        <w:rPr>
          <w:color w:val="212121"/>
        </w:rPr>
        <w:t xml:space="preserve">odamos llegar a ubicar dónde estaría para nuestro objetivo en cada caso, esta unidad donde yo siempre recomendaría que hubiera la necesaria </w:t>
      </w:r>
      <w:proofErr w:type="spellStart"/>
      <w:r>
        <w:rPr>
          <w:color w:val="212121"/>
        </w:rPr>
        <w:t>molecularización</w:t>
      </w:r>
      <w:proofErr w:type="spellEnd"/>
      <w:r>
        <w:rPr>
          <w:color w:val="212121"/>
        </w:rPr>
        <w:t xml:space="preserve"> para que fuese objetiva</w:t>
      </w:r>
      <w:r w:rsidR="008F7D6A">
        <w:rPr>
          <w:color w:val="212121"/>
        </w:rPr>
        <w:t>,</w:t>
      </w:r>
      <w:r>
        <w:rPr>
          <w:color w:val="212121"/>
        </w:rPr>
        <w:t xml:space="preserve"> pero con límite para que siempre se tratara de unidades que tienen entidad </w:t>
      </w:r>
      <w:r>
        <w:rPr>
          <w:color w:val="212121"/>
        </w:rPr>
        <w:t xml:space="preserve">por sí mismas. Muchas veces digo a mis estudiantes que una regla, quizás de andar por casa pero muy útil, la llama la regla de las tres D: Unidades delimitables, </w:t>
      </w:r>
      <w:r w:rsidR="008F7D6A">
        <w:rPr>
          <w:color w:val="212121"/>
        </w:rPr>
        <w:t xml:space="preserve">que tengan un </w:t>
      </w:r>
      <w:r>
        <w:rPr>
          <w:color w:val="212121"/>
        </w:rPr>
        <w:t xml:space="preserve">inicio y final claro; que sean </w:t>
      </w:r>
      <w:proofErr w:type="spellStart"/>
      <w:r>
        <w:rPr>
          <w:color w:val="212121"/>
        </w:rPr>
        <w:t>denominables</w:t>
      </w:r>
      <w:proofErr w:type="spellEnd"/>
      <w:r>
        <w:rPr>
          <w:color w:val="212121"/>
        </w:rPr>
        <w:t xml:space="preserve">, que podamos dar nombre a cada unidad; y que sean </w:t>
      </w:r>
      <w:r>
        <w:rPr>
          <w:color w:val="212121"/>
        </w:rPr>
        <w:t>definibles, describir en qué consiste la unidad. Estas serían para mí las dos cuestiones más básicas a tener en cuenta en la etapa inicial de delimitación del problema, que deberá estar acotado. A partir de ahí empezaría la segunda gran etapa, de las cuatr</w:t>
      </w:r>
      <w:r>
        <w:rPr>
          <w:color w:val="212121"/>
        </w:rPr>
        <w:t>o que antes he comentado, que es la etapa de recogida de datos. La recogida de datos en metodología observacional tiene un nombre clarísimo, que es registro. Registrar es algo, en principio, tan simple como efectuar un volcado de lo que sería una parcela d</w:t>
      </w:r>
      <w:r>
        <w:rPr>
          <w:color w:val="212121"/>
        </w:rPr>
        <w:t xml:space="preserve">e la realidad sobre un soporte determinado, antes papel y lápiz, ahora día casi siempre un soporte informático y además utilizando preferentemente un sistema de códigos en </w:t>
      </w:r>
      <w:r>
        <w:rPr>
          <w:color w:val="212121"/>
        </w:rPr>
        <w:lastRenderedPageBreak/>
        <w:t>función del grado de sistematización del</w:t>
      </w:r>
      <w:r>
        <w:rPr>
          <w:color w:val="212121"/>
          <w:spacing w:val="-2"/>
        </w:rPr>
        <w:t xml:space="preserve"> </w:t>
      </w:r>
      <w:r>
        <w:rPr>
          <w:color w:val="212121"/>
        </w:rPr>
        <w:t>registro.</w:t>
      </w:r>
    </w:p>
    <w:p w:rsidR="00737947" w:rsidRDefault="002610C6" w:rsidP="008F7D6A">
      <w:pPr>
        <w:pStyle w:val="Textoindependiente"/>
        <w:spacing w:line="276" w:lineRule="auto"/>
      </w:pPr>
      <w:r>
        <w:rPr>
          <w:b/>
          <w:color w:val="212121"/>
        </w:rPr>
        <w:t xml:space="preserve">CARMEN MORENO. </w:t>
      </w:r>
      <w:r>
        <w:rPr>
          <w:color w:val="212121"/>
        </w:rPr>
        <w:t xml:space="preserve">¿Te </w:t>
      </w:r>
      <w:r>
        <w:rPr>
          <w:color w:val="212121"/>
        </w:rPr>
        <w:t>estás refiriendo a que grabaríamos la sesión de interacción?</w:t>
      </w:r>
    </w:p>
    <w:p w:rsidR="00737947" w:rsidRDefault="002610C6">
      <w:pPr>
        <w:pStyle w:val="Textoindependiente"/>
        <w:spacing w:before="206" w:line="276" w:lineRule="auto"/>
        <w:ind w:right="119"/>
      </w:pPr>
      <w:r>
        <w:rPr>
          <w:b/>
          <w:color w:val="212121"/>
        </w:rPr>
        <w:t xml:space="preserve">Mª TERESA ANGUERA. </w:t>
      </w:r>
      <w:r>
        <w:rPr>
          <w:color w:val="212121"/>
        </w:rPr>
        <w:t xml:space="preserve">No me he referido todavía a ello pero lo voy a  decir ahora. </w:t>
      </w:r>
      <w:r w:rsidR="008F7D6A">
        <w:rPr>
          <w:color w:val="212121"/>
        </w:rPr>
        <w:t>Primero estaba explicando que l</w:t>
      </w:r>
      <w:r>
        <w:rPr>
          <w:color w:val="212121"/>
        </w:rPr>
        <w:t>a recogida de datos sería registrar pero ¿cómo</w:t>
      </w:r>
      <w:r>
        <w:rPr>
          <w:color w:val="212121"/>
          <w:spacing w:val="-30"/>
        </w:rPr>
        <w:t xml:space="preserve"> </w:t>
      </w:r>
      <w:r>
        <w:rPr>
          <w:color w:val="212121"/>
        </w:rPr>
        <w:t>registraríamos?</w:t>
      </w:r>
    </w:p>
    <w:p w:rsidR="00737947" w:rsidRDefault="002610C6">
      <w:pPr>
        <w:pStyle w:val="Textoindependiente"/>
        <w:spacing w:before="200" w:line="276" w:lineRule="auto"/>
      </w:pPr>
      <w:r>
        <w:rPr>
          <w:color w:val="212121"/>
        </w:rPr>
        <w:t xml:space="preserve">Se puede hacer de dos formas, a la antigua usanza, </w:t>
      </w:r>
      <w:r>
        <w:rPr>
          <w:color w:val="212121"/>
        </w:rPr>
        <w:t xml:space="preserve">que es la observación directa, pero siempre que se pueda resolver la cuestión ética del consentimiento informado, que se tendrá que resolver satisfactoriamente, y efectuándolo de forma adecuada, </w:t>
      </w:r>
      <w:r w:rsidR="008F7D6A">
        <w:rPr>
          <w:color w:val="212121"/>
        </w:rPr>
        <w:t xml:space="preserve">si hace falta luego ya diría cómo deberían ser los protocolos para pedir en metodología observacional, el consentimiento informado, y si se dispone de él, entonces sí </w:t>
      </w:r>
      <w:r>
        <w:rPr>
          <w:color w:val="212121"/>
        </w:rPr>
        <w:t xml:space="preserve">se grabaría. Esta grabación nos daría esta materia prima que </w:t>
      </w:r>
      <w:r>
        <w:rPr>
          <w:color w:val="212121"/>
        </w:rPr>
        <w:t xml:space="preserve">es lo que registraríamos. Para registrar, antes </w:t>
      </w:r>
      <w:r w:rsidR="008F7D6A">
        <w:rPr>
          <w:color w:val="212121"/>
        </w:rPr>
        <w:t>se</w:t>
      </w:r>
      <w:r>
        <w:rPr>
          <w:color w:val="212121"/>
        </w:rPr>
        <w:t xml:space="preserve"> hacía manualmente, hoy día disponemos de muchos programas informáticos</w:t>
      </w:r>
      <w:r w:rsidR="008F7D6A">
        <w:rPr>
          <w:color w:val="212121"/>
        </w:rPr>
        <w:t>,</w:t>
      </w:r>
      <w:r>
        <w:rPr>
          <w:color w:val="212121"/>
        </w:rPr>
        <w:t xml:space="preserve"> algunos de carácter general que todo el mundo conoce, como el </w:t>
      </w:r>
      <w:r w:rsidR="003270B7">
        <w:rPr>
          <w:color w:val="212121"/>
        </w:rPr>
        <w:t xml:space="preserve">Access y el </w:t>
      </w:r>
      <w:r>
        <w:rPr>
          <w:color w:val="212121"/>
        </w:rPr>
        <w:t>Excel</w:t>
      </w:r>
      <w:r w:rsidR="003270B7">
        <w:rPr>
          <w:color w:val="212121"/>
        </w:rPr>
        <w:t>,</w:t>
      </w:r>
      <w:r>
        <w:rPr>
          <w:color w:val="212121"/>
        </w:rPr>
        <w:t xml:space="preserve"> pero hay cerca de 200 programas informáticos en el mundo que son e</w:t>
      </w:r>
      <w:r>
        <w:rPr>
          <w:color w:val="212121"/>
        </w:rPr>
        <w:t>specíficos para la metodología observacional. Y algunos tienen muchísimas prestaciones, algunos además son gratis</w:t>
      </w:r>
      <w:r w:rsidR="003270B7">
        <w:rPr>
          <w:color w:val="212121"/>
        </w:rPr>
        <w:t xml:space="preserve"> o casi gratis,</w:t>
      </w:r>
      <w:r>
        <w:rPr>
          <w:color w:val="212121"/>
        </w:rPr>
        <w:t xml:space="preserve"> y esto da muchas posibilidades para que se pueda efectuar un registro codificado. Este registro codificado nos daría la información de lo que </w:t>
      </w:r>
      <w:r>
        <w:rPr>
          <w:color w:val="212121"/>
        </w:rPr>
        <w:t>queremos obtener</w:t>
      </w:r>
      <w:r w:rsidR="003270B7">
        <w:rPr>
          <w:color w:val="212121"/>
        </w:rPr>
        <w:t>,</w:t>
      </w:r>
      <w:r>
        <w:rPr>
          <w:color w:val="212121"/>
        </w:rPr>
        <w:t xml:space="preserve"> plasmada en el registro. Para ello es necesario que hayamos elaborado a medida un instrumento de observación. Aquí distinguiría instrumento de observación de instrumento de registro porque el instrumento de observación es el que construimo</w:t>
      </w:r>
      <w:r>
        <w:rPr>
          <w:color w:val="212121"/>
        </w:rPr>
        <w:t>s nosotros, que construye el investigador y tiene que ver sobre  el fondo de lo que estudia. Si estudio comportamiento interactivo, tendré que ser un especialista en comportamiento interactivo. Del instrumento de registro solo somos usuarios, nos referimos</w:t>
      </w:r>
      <w:r>
        <w:rPr>
          <w:color w:val="212121"/>
        </w:rPr>
        <w:t xml:space="preserve"> a la forma, no al</w:t>
      </w:r>
      <w:r>
        <w:rPr>
          <w:color w:val="212121"/>
          <w:spacing w:val="-10"/>
        </w:rPr>
        <w:t xml:space="preserve"> </w:t>
      </w:r>
      <w:r>
        <w:rPr>
          <w:color w:val="212121"/>
        </w:rPr>
        <w:t>fondo</w:t>
      </w:r>
      <w:r w:rsidR="003270B7">
        <w:rPr>
          <w:color w:val="212121"/>
        </w:rPr>
        <w:t>, que es lo que ocurre con el instrumento de observación</w:t>
      </w:r>
      <w:r>
        <w:rPr>
          <w:color w:val="212121"/>
        </w:rPr>
        <w:t>.</w:t>
      </w:r>
    </w:p>
    <w:p w:rsidR="00737947" w:rsidRDefault="002610C6">
      <w:pPr>
        <w:pStyle w:val="Textoindependiente"/>
        <w:spacing w:before="200" w:line="276" w:lineRule="auto"/>
        <w:ind w:right="118"/>
      </w:pPr>
      <w:r>
        <w:rPr>
          <w:b/>
          <w:color w:val="212121"/>
        </w:rPr>
        <w:t xml:space="preserve">CARMEN MORENO. </w:t>
      </w:r>
      <w:r>
        <w:rPr>
          <w:color w:val="212121"/>
        </w:rPr>
        <w:t>El psicólogo</w:t>
      </w:r>
      <w:r w:rsidR="007A4DF4">
        <w:rPr>
          <w:color w:val="212121"/>
        </w:rPr>
        <w:t>,</w:t>
      </w:r>
      <w:r>
        <w:rPr>
          <w:color w:val="212121"/>
        </w:rPr>
        <w:t xml:space="preserve"> en este caso, tiene que tener una formación muy especializada. La metodología observacional requiere de un elevado grado de especialización, ¿no?</w:t>
      </w:r>
    </w:p>
    <w:p w:rsidR="00737947" w:rsidRDefault="002610C6">
      <w:pPr>
        <w:pStyle w:val="Textoindependiente"/>
        <w:spacing w:before="201" w:line="276" w:lineRule="auto"/>
      </w:pPr>
      <w:r>
        <w:rPr>
          <w:b/>
          <w:color w:val="212121"/>
        </w:rPr>
        <w:t xml:space="preserve">Mª TERESA ANGUERA. </w:t>
      </w:r>
      <w:r>
        <w:rPr>
          <w:color w:val="212121"/>
        </w:rPr>
        <w:t>Esta es la metodología que el psicólo</w:t>
      </w:r>
      <w:r>
        <w:rPr>
          <w:color w:val="212121"/>
        </w:rPr>
        <w:t>go</w:t>
      </w:r>
      <w:r w:rsidR="007A4DF4">
        <w:rPr>
          <w:color w:val="212121"/>
        </w:rPr>
        <w:t xml:space="preserve"> más</w:t>
      </w:r>
      <w:r>
        <w:rPr>
          <w:color w:val="212121"/>
        </w:rPr>
        <w:t xml:space="preserve"> va a utilizar durante su vida profesional, a pesar de que algunas facultades le den más énfasis durante la licenciatura o el grado a otras metodologías. En muchas universidades sí se explica metodología observacional, con mayor o menor número de crédito</w:t>
      </w:r>
      <w:r>
        <w:rPr>
          <w:color w:val="212121"/>
        </w:rPr>
        <w:t>s, y yo entiendo que con un número de créditos como el que existe en las diferentes asignaturas de las universidades españolas, si se aprovechan bien, se le da la base. Esto ocurre como en todas las profesiones, con lo que se enseña en la facultad es una b</w:t>
      </w:r>
      <w:r>
        <w:rPr>
          <w:color w:val="212121"/>
        </w:rPr>
        <w:t>ase pero yo creo que no es difícil pero requiere</w:t>
      </w:r>
      <w:r>
        <w:rPr>
          <w:color w:val="212121"/>
          <w:spacing w:val="-7"/>
        </w:rPr>
        <w:t xml:space="preserve"> </w:t>
      </w:r>
      <w:r>
        <w:rPr>
          <w:color w:val="212121"/>
        </w:rPr>
        <w:t>entrenamiento.</w:t>
      </w:r>
    </w:p>
    <w:p w:rsidR="00737947" w:rsidRDefault="002610C6">
      <w:pPr>
        <w:pStyle w:val="Textoindependiente"/>
        <w:spacing w:before="199" w:line="276" w:lineRule="auto"/>
        <w:ind w:right="119"/>
      </w:pPr>
      <w:r>
        <w:rPr>
          <w:b/>
          <w:color w:val="212121"/>
        </w:rPr>
        <w:t xml:space="preserve">CARMEN MORENO. </w:t>
      </w:r>
      <w:r>
        <w:rPr>
          <w:color w:val="212121"/>
        </w:rPr>
        <w:t>Requiere entrenamiento como requiere entrenamiento la aplicación de cualquier otra técnica del proceso de evaluación psicológica que es la asignatura que yo imparto y es que la observación es la técnica incluida entre las otras. Todas las técnicas llevan o</w:t>
      </w:r>
      <w:r>
        <w:rPr>
          <w:color w:val="212121"/>
        </w:rPr>
        <w:t>bservación. Yo no puedo pasar un WISC sin estar viendo al niño y c</w:t>
      </w:r>
      <w:r w:rsidR="007A4DF4">
        <w:rPr>
          <w:color w:val="212121"/>
        </w:rPr>
        <w:t>ó</w:t>
      </w:r>
      <w:r>
        <w:rPr>
          <w:color w:val="212121"/>
        </w:rPr>
        <w:t xml:space="preserve">mo a lo mejor al principio está </w:t>
      </w:r>
      <w:r>
        <w:rPr>
          <w:color w:val="212121"/>
        </w:rPr>
        <w:lastRenderedPageBreak/>
        <w:t>dando pataditas en el suelo y luego, tal y como se va relajando, ya se comporta más relajadamente y sus respuestas son diferente del principio de</w:t>
      </w:r>
    </w:p>
    <w:p w:rsidR="00737947" w:rsidRDefault="002610C6">
      <w:pPr>
        <w:pStyle w:val="Textoindependiente"/>
        <w:spacing w:line="276" w:lineRule="auto"/>
        <w:ind w:right="120"/>
      </w:pPr>
      <w:r>
        <w:rPr>
          <w:color w:val="212121"/>
        </w:rPr>
        <w:t>la aplicación. Si alguna universidad ha pensado en quitarla</w:t>
      </w:r>
      <w:r w:rsidR="007A4DF4">
        <w:rPr>
          <w:color w:val="212121"/>
        </w:rPr>
        <w:t>,</w:t>
      </w:r>
      <w:r>
        <w:rPr>
          <w:color w:val="212121"/>
        </w:rPr>
        <w:t xml:space="preserve"> yo alzo la voz para decir que debe darse como una de las técnicas básicas, además del proceso de evaluación psicológica, donde se utilicen diferentes tipos de técnicas: proyectivas,</w:t>
      </w:r>
      <w:r>
        <w:rPr>
          <w:color w:val="212121"/>
        </w:rPr>
        <w:t xml:space="preserve"> </w:t>
      </w:r>
      <w:r w:rsidR="007A4DF4">
        <w:rPr>
          <w:color w:val="212121"/>
        </w:rPr>
        <w:t xml:space="preserve">objetivas, </w:t>
      </w:r>
      <w:r>
        <w:rPr>
          <w:color w:val="212121"/>
        </w:rPr>
        <w:t>de observación, psicométricas</w:t>
      </w:r>
      <w:r w:rsidR="007A4DF4">
        <w:rPr>
          <w:color w:val="212121"/>
        </w:rPr>
        <w:t>, subjetivas</w:t>
      </w:r>
      <w:r>
        <w:rPr>
          <w:color w:val="212121"/>
        </w:rPr>
        <w:t>… La observación está en todo. Vamos a volver de nuevo a la metodología y estábamos en que hay que especificar el problema, delimitar qué queremos observar, qué unidades de</w:t>
      </w:r>
      <w:r>
        <w:rPr>
          <w:color w:val="212121"/>
          <w:spacing w:val="-2"/>
        </w:rPr>
        <w:t xml:space="preserve"> </w:t>
      </w:r>
      <w:r>
        <w:rPr>
          <w:color w:val="212121"/>
        </w:rPr>
        <w:t>conducta…</w:t>
      </w:r>
      <w:r w:rsidR="007A4DF4">
        <w:rPr>
          <w:color w:val="212121"/>
        </w:rPr>
        <w:t xml:space="preserve"> si temporales, si la distancia, si </w:t>
      </w:r>
      <w:proofErr w:type="spellStart"/>
      <w:r w:rsidR="007A4DF4">
        <w:rPr>
          <w:color w:val="212121"/>
        </w:rPr>
        <w:t>proxémicas</w:t>
      </w:r>
      <w:proofErr w:type="spellEnd"/>
      <w:r w:rsidR="007A4DF4">
        <w:rPr>
          <w:color w:val="212121"/>
        </w:rPr>
        <w:t>, si gestual, etcétera... exactamente, en esas interacciones vamos a seguir si, por ejemplo evaluamos una interacción y dentro de la interacción, qué cosas, porque claro, eso va a ser lo que realmente luego cuantificaremos y codificaremos. Si queremos mirar si dos personas se miran; si dos personas se sonríen; si dos personas asienten con la cabeza; si dos personas mueven los brazos a la hora de hablar, etcétera, ¿no? Habrá que darle un código a cada una de esas mini unidades de interacción</w:t>
      </w:r>
      <w:r w:rsidR="00E05D66">
        <w:rPr>
          <w:color w:val="212121"/>
        </w:rPr>
        <w:t>. ¿Se podría eso?</w:t>
      </w:r>
    </w:p>
    <w:p w:rsidR="00737947" w:rsidRDefault="002610C6">
      <w:pPr>
        <w:pStyle w:val="Textoindependiente"/>
        <w:spacing w:before="200" w:line="276" w:lineRule="auto"/>
        <w:ind w:right="120"/>
      </w:pPr>
      <w:r>
        <w:rPr>
          <w:b/>
          <w:color w:val="212121"/>
        </w:rPr>
        <w:t xml:space="preserve">Mª TERESA ANGUERA. </w:t>
      </w:r>
      <w:r>
        <w:rPr>
          <w:color w:val="212121"/>
        </w:rPr>
        <w:t>Precisamente en el punto</w:t>
      </w:r>
      <w:r>
        <w:rPr>
          <w:color w:val="212121"/>
        </w:rPr>
        <w:t xml:space="preserve"> exacto que me he quedado estaba diciendo que nos haría falta disponer de instrumentos de observación y de registro para poder materializar el registro. Así como instrumentos de registro van a ser simplemente los programas informáticos en que nos pod</w:t>
      </w:r>
      <w:r w:rsidR="00E05D66">
        <w:rPr>
          <w:color w:val="212121"/>
        </w:rPr>
        <w:t>e</w:t>
      </w:r>
      <w:r>
        <w:rPr>
          <w:color w:val="212121"/>
        </w:rPr>
        <w:t>mos a</w:t>
      </w:r>
      <w:r>
        <w:rPr>
          <w:color w:val="212121"/>
        </w:rPr>
        <w:t>yudar, el instrumento de observación lo tenemos que crear nosotros.</w:t>
      </w:r>
    </w:p>
    <w:p w:rsidR="00737947" w:rsidRDefault="002610C6">
      <w:pPr>
        <w:spacing w:before="199"/>
        <w:ind w:left="101"/>
        <w:jc w:val="both"/>
      </w:pPr>
      <w:r>
        <w:rPr>
          <w:b/>
          <w:color w:val="212121"/>
        </w:rPr>
        <w:t xml:space="preserve">CARMEN MORENO. </w:t>
      </w:r>
      <w:r w:rsidR="00E05D66">
        <w:rPr>
          <w:b/>
          <w:color w:val="212121"/>
        </w:rPr>
        <w:t>¿</w:t>
      </w:r>
      <w:r>
        <w:rPr>
          <w:color w:val="212121"/>
        </w:rPr>
        <w:t>Y esto cómo se hace</w:t>
      </w:r>
      <w:r w:rsidR="00E05D66">
        <w:rPr>
          <w:color w:val="212121"/>
        </w:rPr>
        <w:t>?</w:t>
      </w:r>
    </w:p>
    <w:p w:rsidR="00737947" w:rsidRDefault="00737947">
      <w:pPr>
        <w:pStyle w:val="Textoindependiente"/>
        <w:spacing w:before="10"/>
        <w:ind w:left="0" w:right="0"/>
        <w:jc w:val="left"/>
        <w:rPr>
          <w:sz w:val="19"/>
        </w:rPr>
      </w:pPr>
    </w:p>
    <w:p w:rsidR="00737947" w:rsidRDefault="002610C6" w:rsidP="00E05D66">
      <w:pPr>
        <w:pStyle w:val="Textoindependiente"/>
        <w:spacing w:before="1" w:line="276" w:lineRule="auto"/>
      </w:pPr>
      <w:r>
        <w:rPr>
          <w:b/>
          <w:color w:val="212121"/>
        </w:rPr>
        <w:t xml:space="preserve">Mª TERESA ANGUERA. </w:t>
      </w:r>
      <w:r>
        <w:rPr>
          <w:color w:val="212121"/>
        </w:rPr>
        <w:t xml:space="preserve">Ahora te pongo el ejemplo en uno de ellos. Uno es el formato de campo que es un magnífico instrumento de observación. En el formato </w:t>
      </w:r>
      <w:r>
        <w:rPr>
          <w:color w:val="212121"/>
        </w:rPr>
        <w:t>de campo empezaríamos por plantear como primera decisión cuáles son estos diferentes niveles de respuesta que antes comenté cuando se delimitaba el problema. Se llaman criterios, es decir, que si por ejemplo me interesa estudiar en este flujo de comunicaci</w:t>
      </w:r>
      <w:r>
        <w:rPr>
          <w:color w:val="212121"/>
        </w:rPr>
        <w:t xml:space="preserve">ón humana, intercambio de miradas, conducta gestual y conducta verbal, simplemente estos tres, yo tendría estos tres criterios </w:t>
      </w:r>
      <w:proofErr w:type="spellStart"/>
      <w:r>
        <w:rPr>
          <w:color w:val="212121"/>
        </w:rPr>
        <w:t>iniciales</w:t>
      </w:r>
      <w:proofErr w:type="spellEnd"/>
      <w:r>
        <w:rPr>
          <w:color w:val="212121"/>
        </w:rPr>
        <w:t xml:space="preserve"> y ahora diría cuando estoy construyendo e</w:t>
      </w:r>
      <w:r w:rsidR="00E05D66">
        <w:rPr>
          <w:color w:val="212121"/>
        </w:rPr>
        <w:t>l</w:t>
      </w:r>
      <w:r>
        <w:rPr>
          <w:color w:val="212121"/>
        </w:rPr>
        <w:t xml:space="preserve"> instrumento, </w:t>
      </w:r>
      <w:r w:rsidR="00E05D66">
        <w:rPr>
          <w:color w:val="212121"/>
        </w:rPr>
        <w:t xml:space="preserve">¿a </w:t>
      </w:r>
      <w:r>
        <w:rPr>
          <w:color w:val="212121"/>
        </w:rPr>
        <w:t xml:space="preserve">qué </w:t>
      </w:r>
      <w:r>
        <w:rPr>
          <w:color w:val="212121"/>
        </w:rPr>
        <w:t>dará lugar cada uno de estos tres criterios</w:t>
      </w:r>
      <w:r w:rsidR="00E05D66">
        <w:rPr>
          <w:color w:val="212121"/>
        </w:rPr>
        <w:t>?</w:t>
      </w:r>
      <w:r>
        <w:rPr>
          <w:color w:val="212121"/>
        </w:rPr>
        <w:t xml:space="preserve"> Nos v</w:t>
      </w:r>
      <w:r>
        <w:rPr>
          <w:color w:val="212121"/>
        </w:rPr>
        <w:t>a a dar lugar a todo un catálogo de conductas que elaboraremos gracias al conocimiento que hayamos adquirido en etapas exploratorias de nuestro estudio</w:t>
      </w:r>
      <w:r w:rsidR="00E05D66">
        <w:rPr>
          <w:color w:val="212121"/>
        </w:rPr>
        <w:t>,</w:t>
      </w:r>
      <w:r>
        <w:rPr>
          <w:color w:val="212121"/>
        </w:rPr>
        <w:t xml:space="preserve"> porque la metodología observacional requiere de una fase previa, que se llama observación pasiva, donde </w:t>
      </w:r>
      <w:r>
        <w:rPr>
          <w:color w:val="212121"/>
        </w:rPr>
        <w:t xml:space="preserve">estamos preparando lo que después va a ser el estudio científico y, en este caso, diríamos intercambio de mirada. Si estamos trabajando con dos personas, que ahora les podemos llamar A y B, tendríamos desde que A mira a B y B mira a </w:t>
      </w:r>
      <w:proofErr w:type="spellStart"/>
      <w:r>
        <w:rPr>
          <w:color w:val="212121"/>
        </w:rPr>
        <w:t>A</w:t>
      </w:r>
      <w:proofErr w:type="spellEnd"/>
      <w:r>
        <w:rPr>
          <w:color w:val="212121"/>
        </w:rPr>
        <w:t>; que A mira a B y B n</w:t>
      </w:r>
      <w:r>
        <w:rPr>
          <w:color w:val="212121"/>
        </w:rPr>
        <w:t xml:space="preserve">o mira a </w:t>
      </w:r>
      <w:proofErr w:type="spellStart"/>
      <w:r>
        <w:rPr>
          <w:color w:val="212121"/>
        </w:rPr>
        <w:t>A</w:t>
      </w:r>
      <w:proofErr w:type="spellEnd"/>
      <w:r>
        <w:rPr>
          <w:color w:val="212121"/>
        </w:rPr>
        <w:t xml:space="preserve">; que no se miran; que A mira a personas externas; que B mira al exterior; que B mira al exterior y a la vez a </w:t>
      </w:r>
      <w:proofErr w:type="spellStart"/>
      <w:r>
        <w:rPr>
          <w:color w:val="212121"/>
        </w:rPr>
        <w:t>A</w:t>
      </w:r>
      <w:proofErr w:type="spellEnd"/>
      <w:r>
        <w:rPr>
          <w:color w:val="212121"/>
        </w:rPr>
        <w:t>… todas estas diferentes opciones las iríamos listando y si le hemos dado el código 1 al intercambio de miradas, tendríamos 1-1 pues A</w:t>
      </w:r>
      <w:r>
        <w:rPr>
          <w:color w:val="212121"/>
        </w:rPr>
        <w:t xml:space="preserve"> mira a B; 1–2, B mira a </w:t>
      </w:r>
      <w:proofErr w:type="spellStart"/>
      <w:r>
        <w:rPr>
          <w:color w:val="212121"/>
        </w:rPr>
        <w:t>A</w:t>
      </w:r>
      <w:proofErr w:type="spellEnd"/>
      <w:r>
        <w:rPr>
          <w:color w:val="212121"/>
        </w:rPr>
        <w:t xml:space="preserve">; </w:t>
      </w:r>
      <w:r w:rsidR="00E05D66">
        <w:rPr>
          <w:color w:val="212121"/>
        </w:rPr>
        <w:t>1-</w:t>
      </w:r>
      <w:r>
        <w:rPr>
          <w:color w:val="212121"/>
        </w:rPr>
        <w:t xml:space="preserve">3, A y B se miran y así le iríamos dando una primera codificación. En una lista, quiero dejar muy claro, que no es exhaustiva sino que está en permanente estado de construcción porque siempre podremos tener la </w:t>
      </w:r>
      <w:r>
        <w:rPr>
          <w:color w:val="212121"/>
        </w:rPr>
        <w:lastRenderedPageBreak/>
        <w:t>opción de continua</w:t>
      </w:r>
      <w:r>
        <w:rPr>
          <w:color w:val="212121"/>
        </w:rPr>
        <w:t xml:space="preserve">r añadiendo alguna </w:t>
      </w:r>
      <w:r w:rsidR="00E05D66">
        <w:rPr>
          <w:color w:val="212121"/>
        </w:rPr>
        <w:t xml:space="preserve">nueva </w:t>
      </w:r>
      <w:r>
        <w:rPr>
          <w:color w:val="212121"/>
        </w:rPr>
        <w:t xml:space="preserve">conducta posterior. Luego tenemos conducta gestual y lo mismo: </w:t>
      </w:r>
      <w:r w:rsidR="00E05D66">
        <w:rPr>
          <w:color w:val="212121"/>
        </w:rPr>
        <w:t>2</w:t>
      </w:r>
      <w:r>
        <w:rPr>
          <w:color w:val="212121"/>
        </w:rPr>
        <w:t xml:space="preserve">-1, cabecea; </w:t>
      </w:r>
      <w:r w:rsidR="00E05D66">
        <w:rPr>
          <w:color w:val="212121"/>
        </w:rPr>
        <w:t>2</w:t>
      </w:r>
      <w:r>
        <w:rPr>
          <w:color w:val="212121"/>
        </w:rPr>
        <w:t>-2, mueve el brazo derecho… y así sucesivamente. Este instrumento, que es absolutamente flexible, nos va a permitir que introduzcamos los códigos en el program</w:t>
      </w:r>
      <w:r>
        <w:rPr>
          <w:color w:val="212121"/>
        </w:rPr>
        <w:t>a informático para ir clicando sobre el lugar donde en pantalla nos aparezca y dispondremos de una gran tabla, una gran matriz de códigos en</w:t>
      </w:r>
      <w:r>
        <w:rPr>
          <w:color w:val="212121"/>
          <w:spacing w:val="17"/>
        </w:rPr>
        <w:t xml:space="preserve"> </w:t>
      </w:r>
      <w:r>
        <w:rPr>
          <w:color w:val="212121"/>
        </w:rPr>
        <w:t>que</w:t>
      </w:r>
      <w:r w:rsidR="00E05D66">
        <w:rPr>
          <w:color w:val="212121"/>
        </w:rPr>
        <w:t xml:space="preserve"> </w:t>
      </w:r>
      <w:r>
        <w:rPr>
          <w:color w:val="212121"/>
        </w:rPr>
        <w:t>tendremos</w:t>
      </w:r>
      <w:r w:rsidR="00E05D66">
        <w:rPr>
          <w:color w:val="212121"/>
        </w:rPr>
        <w:t>,</w:t>
      </w:r>
      <w:r>
        <w:rPr>
          <w:color w:val="212121"/>
        </w:rPr>
        <w:t xml:space="preserve"> en cada fila de la tabla</w:t>
      </w:r>
      <w:r w:rsidR="00E05D66">
        <w:rPr>
          <w:color w:val="212121"/>
        </w:rPr>
        <w:t>,</w:t>
      </w:r>
      <w:r>
        <w:rPr>
          <w:color w:val="212121"/>
        </w:rPr>
        <w:t xml:space="preserve"> los códigos de todas aquellas conductas que sean simultaneas. </w:t>
      </w:r>
      <w:r>
        <w:rPr>
          <w:color w:val="212121"/>
        </w:rPr>
        <w:t xml:space="preserve">Yo a la vez puedo tocarte el brazo, mirarte, puedo hablar y puedo gesticular y este es un acto comunicativo, será la primera fila, la primera unidad. Segunda unidad, ahora no miro, miro al exterior, gesticulo de otra forma y uso una exclamación. Será otra </w:t>
      </w:r>
      <w:r>
        <w:rPr>
          <w:color w:val="212121"/>
        </w:rPr>
        <w:t>unidad y así sucesivamente. Habremos transformado la información que nos interesaba en una matriz de códigos, que habrá que comprobar que sea válida, y a partir de ella podremos empezar a tratarla cuantitativamente después. Es base absoluta para la evaluac</w:t>
      </w:r>
      <w:r>
        <w:rPr>
          <w:color w:val="212121"/>
        </w:rPr>
        <w:t xml:space="preserve">ión. Si se evalúa un comportamiento y si luego es un comportamiento sobre el que se está interviniendo, </w:t>
      </w:r>
      <w:r w:rsidR="00E05D66">
        <w:rPr>
          <w:color w:val="212121"/>
        </w:rPr>
        <w:t xml:space="preserve">en un programa determinado, </w:t>
      </w:r>
      <w:r>
        <w:rPr>
          <w:color w:val="212121"/>
        </w:rPr>
        <w:t>después se podrá estudiar la eficacia que podrá tener el tratamiento porque podremos comparar el resultado en distintas fases del proceso. Para la evalu</w:t>
      </w:r>
      <w:r>
        <w:rPr>
          <w:color w:val="212121"/>
        </w:rPr>
        <w:t>ación de programas en concreto es una ayuda importantísima la metodología observacional.</w:t>
      </w:r>
    </w:p>
    <w:p w:rsidR="00737947" w:rsidRDefault="002610C6">
      <w:pPr>
        <w:pStyle w:val="Textoindependiente"/>
        <w:spacing w:before="201" w:line="276" w:lineRule="auto"/>
        <w:ind w:right="123"/>
      </w:pPr>
      <w:r>
        <w:rPr>
          <w:b/>
          <w:color w:val="212121"/>
        </w:rPr>
        <w:t xml:space="preserve">CARMEN MORENO. </w:t>
      </w:r>
      <w:r>
        <w:rPr>
          <w:color w:val="212121"/>
        </w:rPr>
        <w:t>A mí me parece que la metodología observacional es muy útil para el tema de investigar o para hacer programas de intervención o para evaluar programas de intervención.</w:t>
      </w:r>
      <w:r w:rsidR="00E05D66">
        <w:rPr>
          <w:color w:val="212121"/>
        </w:rPr>
        <w:t xml:space="preserve"> ¿Sería eso?</w:t>
      </w:r>
    </w:p>
    <w:p w:rsidR="00737947" w:rsidRDefault="002610C6">
      <w:pPr>
        <w:pStyle w:val="Textoindependiente"/>
        <w:spacing w:before="199" w:line="276" w:lineRule="auto"/>
        <w:ind w:right="122"/>
      </w:pPr>
      <w:r>
        <w:rPr>
          <w:b/>
          <w:color w:val="212121"/>
        </w:rPr>
        <w:t xml:space="preserve">Mª TERESA ANGUERA. </w:t>
      </w:r>
      <w:r>
        <w:rPr>
          <w:color w:val="212121"/>
        </w:rPr>
        <w:t>En este ámbito tiene una enorme aplicabilidad  pero no solo en invest</w:t>
      </w:r>
      <w:r>
        <w:rPr>
          <w:color w:val="212121"/>
        </w:rPr>
        <w:t>igación. También el profesional que está trabajando día a</w:t>
      </w:r>
      <w:r>
        <w:rPr>
          <w:color w:val="212121"/>
          <w:spacing w:val="-1"/>
        </w:rPr>
        <w:t xml:space="preserve"> </w:t>
      </w:r>
      <w:r>
        <w:rPr>
          <w:color w:val="212121"/>
        </w:rPr>
        <w:t>día.</w:t>
      </w:r>
    </w:p>
    <w:p w:rsidR="00737947" w:rsidRDefault="002610C6">
      <w:pPr>
        <w:pStyle w:val="Textoindependiente"/>
        <w:spacing w:before="202" w:line="276" w:lineRule="auto"/>
        <w:ind w:right="119"/>
      </w:pPr>
      <w:r>
        <w:rPr>
          <w:b/>
          <w:color w:val="212121"/>
        </w:rPr>
        <w:t xml:space="preserve">CARMEN MORENO. </w:t>
      </w:r>
      <w:r>
        <w:rPr>
          <w:color w:val="212121"/>
        </w:rPr>
        <w:t xml:space="preserve">Esa es una cosa que, aunque sea muy rápidamente porque no nos queda mucho tiempo… el profesional clínico que está en su consulta y le aparece un caso, </w:t>
      </w:r>
      <w:r w:rsidR="003C4A77">
        <w:rPr>
          <w:color w:val="212121"/>
        </w:rPr>
        <w:t xml:space="preserve">porque, todos hemos hecho en la consulta registros de lápiz y papel, </w:t>
      </w:r>
      <w:r>
        <w:rPr>
          <w:color w:val="212121"/>
        </w:rPr>
        <w:t>por ejemplo un registro con</w:t>
      </w:r>
      <w:r w:rsidR="003C4A77">
        <w:rPr>
          <w:color w:val="212121"/>
        </w:rPr>
        <w:t xml:space="preserve"> la pareja... pues "pilla a tu pareja haciendo algo agradable", se le da el registro y uno va a casa y va anotando "pues me ha dado un beso a la entrada, o me ha dado un beso al irse a dormir...", o </w:t>
      </w:r>
      <w:r>
        <w:rPr>
          <w:color w:val="212121"/>
        </w:rPr>
        <w:t>un caso de en</w:t>
      </w:r>
      <w:r>
        <w:rPr>
          <w:color w:val="212121"/>
        </w:rPr>
        <w:t>uresis, donde siempre se le va a dar a la madre donde tiene que apuntar qué días se hace pis, cuantas veces a la noche, a qué</w:t>
      </w:r>
      <w:r>
        <w:rPr>
          <w:color w:val="212121"/>
          <w:spacing w:val="-10"/>
        </w:rPr>
        <w:t xml:space="preserve"> </w:t>
      </w:r>
      <w:r>
        <w:rPr>
          <w:color w:val="212121"/>
        </w:rPr>
        <w:t>hora…</w:t>
      </w:r>
      <w:r w:rsidR="00E05D66">
        <w:rPr>
          <w:color w:val="212121"/>
        </w:rPr>
        <w:t xml:space="preserve"> ¿Cómo se aplica? Porque me parece una metodología muy complicada</w:t>
      </w:r>
      <w:r w:rsidR="003C4A77">
        <w:rPr>
          <w:color w:val="212121"/>
        </w:rPr>
        <w:t xml:space="preserve"> para aplicarlo en la consulta clínica.</w:t>
      </w:r>
    </w:p>
    <w:p w:rsidR="00737947" w:rsidRDefault="002610C6">
      <w:pPr>
        <w:pStyle w:val="Textoindependiente"/>
        <w:spacing w:before="199" w:line="276" w:lineRule="auto"/>
      </w:pPr>
      <w:r>
        <w:rPr>
          <w:b/>
          <w:color w:val="212121"/>
        </w:rPr>
        <w:t xml:space="preserve">Mª TERESA ANGUERA. </w:t>
      </w:r>
      <w:r>
        <w:rPr>
          <w:color w:val="212121"/>
        </w:rPr>
        <w:t>En este caso se podría desglosar durante el tiempo de la consulta, si es un niñ</w:t>
      </w:r>
      <w:r>
        <w:rPr>
          <w:color w:val="212121"/>
        </w:rPr>
        <w:t>o hiperactivo, se puede aplicar perfectamente. O si se trata, al contrario, de un niño con autismo, donde no interactúa con nadie. Luego</w:t>
      </w:r>
      <w:r w:rsidR="003C4A77">
        <w:rPr>
          <w:color w:val="212121"/>
        </w:rPr>
        <w:t>,</w:t>
      </w:r>
      <w:r>
        <w:rPr>
          <w:color w:val="212121"/>
        </w:rPr>
        <w:t xml:space="preserve"> a las personas de su entorno si se les podría pedir que colaboren. Se les podrá </w:t>
      </w:r>
      <w:r w:rsidR="003C4A77">
        <w:rPr>
          <w:color w:val="212121"/>
        </w:rPr>
        <w:t xml:space="preserve">ayudar a </w:t>
      </w:r>
      <w:r>
        <w:rPr>
          <w:color w:val="212121"/>
        </w:rPr>
        <w:t>preparar plantillas, aquí no va a ser d</w:t>
      </w:r>
      <w:r>
        <w:rPr>
          <w:color w:val="212121"/>
        </w:rPr>
        <w:t>e forma sofisticada</w:t>
      </w:r>
      <w:r w:rsidR="003C4A77">
        <w:rPr>
          <w:color w:val="212121"/>
        </w:rPr>
        <w:t xml:space="preserve"> con un software determinado,</w:t>
      </w:r>
      <w:r>
        <w:rPr>
          <w:color w:val="212121"/>
        </w:rPr>
        <w:t xml:space="preserve"> pero sí recoger aquella información que se complementará con la obtenida de forma directa.</w:t>
      </w:r>
    </w:p>
    <w:p w:rsidR="00737947" w:rsidRDefault="002610C6">
      <w:pPr>
        <w:spacing w:before="199"/>
        <w:ind w:left="101"/>
        <w:jc w:val="both"/>
      </w:pPr>
      <w:r>
        <w:rPr>
          <w:b/>
          <w:color w:val="212121"/>
        </w:rPr>
        <w:t xml:space="preserve">CARMEN MORENO. </w:t>
      </w:r>
      <w:r>
        <w:rPr>
          <w:color w:val="212121"/>
        </w:rPr>
        <w:t>Pero, cómo la recogerían, ¿lápiz y papel, grabarían?</w:t>
      </w:r>
    </w:p>
    <w:p w:rsidR="00737947" w:rsidRDefault="00737947">
      <w:pPr>
        <w:pStyle w:val="Textoindependiente"/>
        <w:spacing w:before="11"/>
        <w:ind w:left="0" w:right="0"/>
        <w:jc w:val="left"/>
        <w:rPr>
          <w:sz w:val="19"/>
        </w:rPr>
      </w:pPr>
    </w:p>
    <w:p w:rsidR="00737947" w:rsidRDefault="002610C6" w:rsidP="003C4A77">
      <w:pPr>
        <w:pStyle w:val="Textoindependiente"/>
        <w:spacing w:before="0" w:line="276" w:lineRule="auto"/>
      </w:pPr>
      <w:r>
        <w:rPr>
          <w:color w:val="212121"/>
        </w:rPr>
        <w:t>Mª TERESA ANGUERA. A ser posible</w:t>
      </w:r>
      <w:r w:rsidR="003C4A77">
        <w:rPr>
          <w:color w:val="212121"/>
        </w:rPr>
        <w:t>,</w:t>
      </w:r>
      <w:r>
        <w:rPr>
          <w:color w:val="212121"/>
        </w:rPr>
        <w:t xml:space="preserve"> </w:t>
      </w:r>
      <w:r w:rsidR="003C4A77">
        <w:rPr>
          <w:color w:val="212121"/>
        </w:rPr>
        <w:t xml:space="preserve">siempre pediría que se pudiera </w:t>
      </w:r>
      <w:r>
        <w:rPr>
          <w:color w:val="212121"/>
        </w:rPr>
        <w:t>graba</w:t>
      </w:r>
      <w:r w:rsidR="003C4A77">
        <w:rPr>
          <w:color w:val="212121"/>
        </w:rPr>
        <w:t>r</w:t>
      </w:r>
      <w:r>
        <w:rPr>
          <w:color w:val="212121"/>
        </w:rPr>
        <w:t xml:space="preserve"> </w:t>
      </w:r>
      <w:r>
        <w:rPr>
          <w:color w:val="212121"/>
        </w:rPr>
        <w:lastRenderedPageBreak/>
        <w:t xml:space="preserve">siempre que </w:t>
      </w:r>
      <w:r w:rsidR="003C4A77">
        <w:rPr>
          <w:color w:val="212121"/>
        </w:rPr>
        <w:t xml:space="preserve">la grabación </w:t>
      </w:r>
      <w:r>
        <w:rPr>
          <w:color w:val="212121"/>
        </w:rPr>
        <w:t xml:space="preserve">no fuera </w:t>
      </w:r>
      <w:r w:rsidR="003C4A77">
        <w:rPr>
          <w:color w:val="212121"/>
        </w:rPr>
        <w:t>disruptiva</w:t>
      </w:r>
      <w:r>
        <w:rPr>
          <w:color w:val="212121"/>
        </w:rPr>
        <w:t xml:space="preserve"> y no generara un sesgo. Hoy día estamos en una cultura de la imagen. He visto muchos casos en los que se toma como un elemento casi de juego el que se ponga la cámara, incluso desp</w:t>
      </w:r>
      <w:r>
        <w:rPr>
          <w:color w:val="212121"/>
        </w:rPr>
        <w:t xml:space="preserve">ués </w:t>
      </w:r>
      <w:r w:rsidR="003C4A77">
        <w:rPr>
          <w:color w:val="212121"/>
        </w:rPr>
        <w:t>¡¡¡</w:t>
      </w:r>
      <w:r>
        <w:rPr>
          <w:color w:val="212121"/>
        </w:rPr>
        <w:t>pues nos vemos todos en la tele!!! De tal manera que se le pierde miedo</w:t>
      </w:r>
      <w:r w:rsidR="003C4A77">
        <w:rPr>
          <w:color w:val="212121"/>
        </w:rPr>
        <w:t>,</w:t>
      </w:r>
      <w:r>
        <w:rPr>
          <w:color w:val="212121"/>
        </w:rPr>
        <w:t xml:space="preserve"> pero a la vez que se le pierde miedo y para los niños es muy útil, después nos da la enorme riqueza</w:t>
      </w:r>
      <w:r>
        <w:rPr>
          <w:color w:val="212121"/>
          <w:spacing w:val="21"/>
        </w:rPr>
        <w:t xml:space="preserve"> </w:t>
      </w:r>
      <w:r>
        <w:rPr>
          <w:color w:val="212121"/>
        </w:rPr>
        <w:t>de</w:t>
      </w:r>
      <w:r>
        <w:rPr>
          <w:color w:val="212121"/>
          <w:spacing w:val="21"/>
        </w:rPr>
        <w:t xml:space="preserve"> </w:t>
      </w:r>
      <w:r>
        <w:rPr>
          <w:color w:val="212121"/>
        </w:rPr>
        <w:t>poder</w:t>
      </w:r>
      <w:r>
        <w:rPr>
          <w:color w:val="212121"/>
          <w:spacing w:val="22"/>
        </w:rPr>
        <w:t xml:space="preserve"> </w:t>
      </w:r>
      <w:r>
        <w:rPr>
          <w:color w:val="212121"/>
        </w:rPr>
        <w:t>trabajar</w:t>
      </w:r>
      <w:r>
        <w:rPr>
          <w:color w:val="212121"/>
          <w:spacing w:val="23"/>
        </w:rPr>
        <w:t xml:space="preserve"> </w:t>
      </w:r>
      <w:r>
        <w:rPr>
          <w:color w:val="212121"/>
        </w:rPr>
        <w:t>los</w:t>
      </w:r>
      <w:r>
        <w:rPr>
          <w:color w:val="212121"/>
          <w:spacing w:val="20"/>
        </w:rPr>
        <w:t xml:space="preserve"> </w:t>
      </w:r>
      <w:r>
        <w:rPr>
          <w:color w:val="212121"/>
        </w:rPr>
        <w:t>comportamientos</w:t>
      </w:r>
      <w:r>
        <w:rPr>
          <w:color w:val="212121"/>
          <w:spacing w:val="22"/>
        </w:rPr>
        <w:t xml:space="preserve"> </w:t>
      </w:r>
      <w:r>
        <w:rPr>
          <w:color w:val="212121"/>
        </w:rPr>
        <w:t>tal</w:t>
      </w:r>
      <w:r>
        <w:rPr>
          <w:color w:val="212121"/>
          <w:spacing w:val="21"/>
        </w:rPr>
        <w:t xml:space="preserve"> </w:t>
      </w:r>
      <w:r>
        <w:rPr>
          <w:color w:val="212121"/>
        </w:rPr>
        <w:t>cual</w:t>
      </w:r>
      <w:r>
        <w:rPr>
          <w:color w:val="212121"/>
          <w:spacing w:val="21"/>
        </w:rPr>
        <w:t xml:space="preserve"> </w:t>
      </w:r>
      <w:r>
        <w:rPr>
          <w:color w:val="212121"/>
        </w:rPr>
        <w:t>ocurren</w:t>
      </w:r>
      <w:r>
        <w:rPr>
          <w:color w:val="212121"/>
          <w:spacing w:val="21"/>
        </w:rPr>
        <w:t xml:space="preserve"> </w:t>
      </w:r>
      <w:r>
        <w:rPr>
          <w:color w:val="212121"/>
        </w:rPr>
        <w:t>pero</w:t>
      </w:r>
      <w:r w:rsidR="003C4A77">
        <w:rPr>
          <w:color w:val="212121"/>
        </w:rPr>
        <w:t xml:space="preserve"> </w:t>
      </w:r>
      <w:r>
        <w:rPr>
          <w:color w:val="212121"/>
        </w:rPr>
        <w:t>plante</w:t>
      </w:r>
      <w:r>
        <w:rPr>
          <w:color w:val="212121"/>
        </w:rPr>
        <w:t>ados como un juego</w:t>
      </w:r>
      <w:r w:rsidR="003C4A77">
        <w:rPr>
          <w:color w:val="212121"/>
        </w:rPr>
        <w:t>:</w:t>
      </w:r>
      <w:r>
        <w:rPr>
          <w:color w:val="212121"/>
        </w:rPr>
        <w:t xml:space="preserve"> </w:t>
      </w:r>
      <w:r w:rsidR="003C4A77">
        <w:rPr>
          <w:color w:val="212121"/>
        </w:rPr>
        <w:t>"M</w:t>
      </w:r>
      <w:r>
        <w:rPr>
          <w:color w:val="212121"/>
        </w:rPr>
        <w:t>ira vamos a hacer todos tal cosa ante la cámara</w:t>
      </w:r>
      <w:r w:rsidR="003C4A77">
        <w:rPr>
          <w:color w:val="212121"/>
        </w:rPr>
        <w:t>"</w:t>
      </w:r>
      <w:r>
        <w:rPr>
          <w:color w:val="212121"/>
        </w:rPr>
        <w:t>, con lo cual ya actuarán espontáneamente.</w:t>
      </w:r>
    </w:p>
    <w:p w:rsidR="00737947" w:rsidRDefault="002610C6">
      <w:pPr>
        <w:pStyle w:val="Textoindependiente"/>
        <w:spacing w:before="206" w:line="276" w:lineRule="auto"/>
        <w:ind w:right="118"/>
      </w:pPr>
      <w:r>
        <w:rPr>
          <w:b/>
          <w:color w:val="212121"/>
        </w:rPr>
        <w:t xml:space="preserve">CARMEN MORENO. </w:t>
      </w:r>
      <w:r>
        <w:rPr>
          <w:color w:val="212121"/>
        </w:rPr>
        <w:t xml:space="preserve">Tú si recomendarías que los psicólogos registraran con métodos </w:t>
      </w:r>
      <w:r w:rsidR="003C4A77">
        <w:rPr>
          <w:color w:val="212121"/>
        </w:rPr>
        <w:t xml:space="preserve">de registro </w:t>
      </w:r>
      <w:r>
        <w:rPr>
          <w:color w:val="212121"/>
        </w:rPr>
        <w:t>audiovisual</w:t>
      </w:r>
      <w:r w:rsidR="00D814CE">
        <w:rPr>
          <w:color w:val="212121"/>
        </w:rPr>
        <w:t>,</w:t>
      </w:r>
      <w:r>
        <w:rPr>
          <w:color w:val="212121"/>
        </w:rPr>
        <w:t xml:space="preserve"> determinadas conductas que hasta ahora estábamos util</w:t>
      </w:r>
      <w:r>
        <w:rPr>
          <w:color w:val="212121"/>
        </w:rPr>
        <w:t>izando</w:t>
      </w:r>
      <w:r w:rsidR="00D814CE">
        <w:rPr>
          <w:color w:val="212121"/>
        </w:rPr>
        <w:t xml:space="preserve"> el</w:t>
      </w:r>
      <w:r>
        <w:rPr>
          <w:color w:val="212121"/>
        </w:rPr>
        <w:t xml:space="preserve"> lápiz y papel.</w:t>
      </w:r>
    </w:p>
    <w:p w:rsidR="00737947" w:rsidRDefault="002610C6">
      <w:pPr>
        <w:spacing w:before="198"/>
        <w:ind w:left="101"/>
        <w:jc w:val="both"/>
      </w:pPr>
      <w:r>
        <w:rPr>
          <w:b/>
          <w:color w:val="212121"/>
        </w:rPr>
        <w:t xml:space="preserve">Mª TERESA ANGUERA. </w:t>
      </w:r>
      <w:r>
        <w:rPr>
          <w:color w:val="212121"/>
        </w:rPr>
        <w:t>Siempre que no genere reactividad, sí.</w:t>
      </w:r>
    </w:p>
    <w:p w:rsidR="00737947" w:rsidRDefault="00737947">
      <w:pPr>
        <w:pStyle w:val="Textoindependiente"/>
        <w:spacing w:before="11"/>
        <w:ind w:left="0" w:right="0"/>
        <w:jc w:val="left"/>
        <w:rPr>
          <w:sz w:val="19"/>
        </w:rPr>
      </w:pPr>
    </w:p>
    <w:p w:rsidR="00737947" w:rsidRDefault="002610C6">
      <w:pPr>
        <w:spacing w:line="273" w:lineRule="auto"/>
        <w:ind w:left="101" w:right="122"/>
        <w:jc w:val="both"/>
      </w:pPr>
      <w:r>
        <w:rPr>
          <w:b/>
          <w:color w:val="212121"/>
        </w:rPr>
        <w:t xml:space="preserve">CARMEN MORENO. </w:t>
      </w:r>
      <w:r>
        <w:rPr>
          <w:color w:val="212121"/>
        </w:rPr>
        <w:t>Y luego aplicar esa observación a registros mecanizados.</w:t>
      </w:r>
    </w:p>
    <w:p w:rsidR="00737947" w:rsidRDefault="002610C6">
      <w:pPr>
        <w:pStyle w:val="Textoindependiente"/>
        <w:spacing w:before="205" w:line="276" w:lineRule="auto"/>
        <w:ind w:right="119"/>
      </w:pPr>
      <w:r>
        <w:rPr>
          <w:b/>
          <w:color w:val="212121"/>
        </w:rPr>
        <w:t xml:space="preserve">Mª TERESA ANGUERA. </w:t>
      </w:r>
      <w:r>
        <w:rPr>
          <w:color w:val="212121"/>
        </w:rPr>
        <w:t xml:space="preserve">Bueno, tratar adecuadamente esa observación. Primero no van a poder ser mecanizados </w:t>
      </w:r>
      <w:r>
        <w:rPr>
          <w:color w:val="212121"/>
        </w:rPr>
        <w:t>porque hay que aprender y a lo mejor no lo sabe todavía el usuario</w:t>
      </w:r>
      <w:r w:rsidR="00D814CE">
        <w:rPr>
          <w:color w:val="212121"/>
        </w:rPr>
        <w:t>,</w:t>
      </w:r>
      <w:r>
        <w:rPr>
          <w:color w:val="212121"/>
        </w:rPr>
        <w:t xml:space="preserve"> pero hay algunos programas tan fáciles. Yo los he probado con niños de 8 </w:t>
      </w:r>
      <w:r w:rsidR="00D814CE">
        <w:rPr>
          <w:color w:val="212121"/>
        </w:rPr>
        <w:t>ó</w:t>
      </w:r>
      <w:r>
        <w:rPr>
          <w:color w:val="212121"/>
        </w:rPr>
        <w:t xml:space="preserve"> 9 años y saben registrar perfectamente. Mis estudiantes de primero aprenden perfectamente a registrar.</w:t>
      </w:r>
    </w:p>
    <w:p w:rsidR="00737947" w:rsidRDefault="002610C6">
      <w:pPr>
        <w:pStyle w:val="Textoindependiente"/>
        <w:spacing w:before="200" w:line="273" w:lineRule="auto"/>
      </w:pPr>
      <w:r>
        <w:rPr>
          <w:b/>
          <w:color w:val="212121"/>
        </w:rPr>
        <w:t>CARMEN MORE</w:t>
      </w:r>
      <w:r>
        <w:rPr>
          <w:b/>
          <w:color w:val="212121"/>
        </w:rPr>
        <w:t xml:space="preserve">NO. </w:t>
      </w:r>
      <w:r>
        <w:rPr>
          <w:color w:val="212121"/>
        </w:rPr>
        <w:t>Lo pueden aprender unos padres para una consulta de un niño de</w:t>
      </w:r>
      <w:r w:rsidR="00D814CE">
        <w:rPr>
          <w:color w:val="212121"/>
        </w:rPr>
        <w:t xml:space="preserve"> un trastorno de</w:t>
      </w:r>
      <w:r>
        <w:rPr>
          <w:color w:val="212121"/>
        </w:rPr>
        <w:t xml:space="preserve"> hiperactividad, como tú has comentado.</w:t>
      </w:r>
    </w:p>
    <w:p w:rsidR="00737947" w:rsidRDefault="002610C6">
      <w:pPr>
        <w:pStyle w:val="Textoindependiente"/>
        <w:spacing w:before="205" w:line="276" w:lineRule="auto"/>
        <w:ind w:right="118"/>
      </w:pPr>
      <w:r>
        <w:rPr>
          <w:b/>
          <w:color w:val="212121"/>
        </w:rPr>
        <w:t xml:space="preserve">Mª TERESA ANGUERA. </w:t>
      </w:r>
      <w:r>
        <w:rPr>
          <w:color w:val="212121"/>
        </w:rPr>
        <w:t>Son programas que, con 10 minutos, está aprendido el manejo</w:t>
      </w:r>
      <w:r w:rsidR="00D814CE">
        <w:rPr>
          <w:color w:val="212121"/>
        </w:rPr>
        <w:t>,</w:t>
      </w:r>
      <w:r>
        <w:rPr>
          <w:color w:val="212121"/>
        </w:rPr>
        <w:t xml:space="preserve"> de tan fáciles como son. Al menos todo lo que es la recogida de datos. </w:t>
      </w:r>
      <w:r>
        <w:rPr>
          <w:color w:val="212121"/>
        </w:rPr>
        <w:t>Para el profesional quedaría el análisis.</w:t>
      </w:r>
    </w:p>
    <w:p w:rsidR="00737947" w:rsidRDefault="002610C6">
      <w:pPr>
        <w:pStyle w:val="Textoindependiente"/>
        <w:spacing w:before="202" w:line="276" w:lineRule="auto"/>
        <w:ind w:right="121"/>
      </w:pPr>
      <w:r>
        <w:rPr>
          <w:b/>
          <w:color w:val="212121"/>
        </w:rPr>
        <w:t xml:space="preserve">CARMEN MORENO. </w:t>
      </w:r>
      <w:r>
        <w:rPr>
          <w:color w:val="212121"/>
        </w:rPr>
        <w:t>Para terminar, para que nuestros futuros psicólogos sean buenos observadores. ¿</w:t>
      </w:r>
      <w:r w:rsidR="00D814CE">
        <w:rPr>
          <w:color w:val="212121"/>
        </w:rPr>
        <w:t>Q</w:t>
      </w:r>
      <w:r>
        <w:rPr>
          <w:color w:val="212121"/>
        </w:rPr>
        <w:t>ué recomendaciones les vas a dar para que apliquen esa técnica</w:t>
      </w:r>
      <w:r>
        <w:rPr>
          <w:color w:val="212121"/>
        </w:rPr>
        <w:t xml:space="preserve"> en el campo que ellos vayan a trabajar</w:t>
      </w:r>
      <w:r w:rsidR="00D814CE">
        <w:rPr>
          <w:color w:val="212121"/>
        </w:rPr>
        <w:t>?</w:t>
      </w:r>
    </w:p>
    <w:p w:rsidR="00737947" w:rsidRDefault="002610C6">
      <w:pPr>
        <w:pStyle w:val="Textoindependiente"/>
        <w:spacing w:before="199" w:line="276" w:lineRule="auto"/>
        <w:ind w:right="119"/>
      </w:pPr>
      <w:r>
        <w:rPr>
          <w:b/>
          <w:color w:val="212121"/>
        </w:rPr>
        <w:t>Mª TER</w:t>
      </w:r>
      <w:r>
        <w:rPr>
          <w:b/>
          <w:color w:val="212121"/>
        </w:rPr>
        <w:t xml:space="preserve">ESA ANGUERA. </w:t>
      </w:r>
      <w:r>
        <w:rPr>
          <w:color w:val="212121"/>
        </w:rPr>
        <w:t>Hay una formación básica, que la pueden obtener en las asignaturas de metodología que hayan estudiado y luego dos cosas más</w:t>
      </w:r>
      <w:r w:rsidR="00D814CE">
        <w:rPr>
          <w:color w:val="212121"/>
        </w:rPr>
        <w:t>.</w:t>
      </w:r>
      <w:r>
        <w:rPr>
          <w:color w:val="212121"/>
        </w:rPr>
        <w:t xml:space="preserve"> </w:t>
      </w:r>
      <w:r w:rsidR="00D814CE">
        <w:rPr>
          <w:color w:val="212121"/>
        </w:rPr>
        <w:t>U</w:t>
      </w:r>
      <w:r>
        <w:rPr>
          <w:color w:val="212121"/>
        </w:rPr>
        <w:t xml:space="preserve">na, que estén atentos a las novedades que continuamente se van obteniendo: pequeñas publicaciones, elementos que se pueden obtener desde Internet, </w:t>
      </w:r>
      <w:r>
        <w:rPr>
          <w:color w:val="212121"/>
        </w:rPr>
        <w:t>y después, sobre t</w:t>
      </w:r>
      <w:r>
        <w:rPr>
          <w:color w:val="212121"/>
        </w:rPr>
        <w:t>odo, que entrenen. Hoy día está muy claro que el observador no nace, se hace. Esta es una máxima que yo la repito muchísimo. De la misma forma que un estudiante tendrá que saber aplicar un test proyectivo, que tendrá que saber entrevistar, también tendrá q</w:t>
      </w:r>
      <w:r>
        <w:rPr>
          <w:color w:val="212121"/>
        </w:rPr>
        <w:t>ue formarse en la observación. No es ni más ni menos difícil que aprender a entrevistar. El aprender a observar requerirá estas cuestiones básicas que he mencionado como elemento más elemental que tendrá que ir incorporando, en capas concéntricas: formación y entrenamiento.</w:t>
      </w:r>
    </w:p>
    <w:p w:rsidR="00737947" w:rsidRDefault="002610C6">
      <w:pPr>
        <w:pStyle w:val="Textoindependiente"/>
        <w:spacing w:before="200" w:line="273" w:lineRule="auto"/>
        <w:ind w:right="120"/>
      </w:pPr>
      <w:r>
        <w:rPr>
          <w:b/>
          <w:color w:val="212121"/>
        </w:rPr>
        <w:t xml:space="preserve">CARMEN MORENO. </w:t>
      </w:r>
      <w:r>
        <w:rPr>
          <w:color w:val="212121"/>
        </w:rPr>
        <w:t>Dicho eso, aún está más claro que la metodología observacional tendría que estar en el grado.</w:t>
      </w:r>
    </w:p>
    <w:p w:rsidR="00737947" w:rsidRDefault="002610C6">
      <w:pPr>
        <w:pStyle w:val="Textoindependiente"/>
        <w:spacing w:before="206" w:line="276" w:lineRule="auto"/>
        <w:ind w:right="120"/>
      </w:pPr>
      <w:r>
        <w:rPr>
          <w:b/>
          <w:color w:val="212121"/>
        </w:rPr>
        <w:lastRenderedPageBreak/>
        <w:t xml:space="preserve">Mª TERESA ANGUERA. </w:t>
      </w:r>
      <w:r>
        <w:rPr>
          <w:color w:val="212121"/>
        </w:rPr>
        <w:t>Evidentemente. Yo creo que en el grado, en la misma medida que los alumnos aprenden otras técnicas básicas, que permiten formarse como psicólogos en la captura de información, yo creo que estos principios esenciales tendría que estar en el grado. Después e</w:t>
      </w:r>
      <w:r>
        <w:rPr>
          <w:color w:val="212121"/>
        </w:rPr>
        <w:t>n el máster</w:t>
      </w:r>
      <w:r>
        <w:rPr>
          <w:color w:val="212121"/>
        </w:rPr>
        <w:t>, evidentemente, ya profundizarán mucho más. En el grado estaría el entrenamiento, después vendría el adiestramiento. En el adiestramiento se aprendería a analizar estos datos y a poderlos interpretar adecuadamente.</w:t>
      </w:r>
    </w:p>
    <w:p w:rsidR="00737947" w:rsidRDefault="002610C6">
      <w:pPr>
        <w:pStyle w:val="Textoindependiente"/>
        <w:spacing w:line="276" w:lineRule="auto"/>
        <w:ind w:right="118"/>
      </w:pPr>
      <w:r>
        <w:rPr>
          <w:b/>
          <w:color w:val="212121"/>
        </w:rPr>
        <w:t xml:space="preserve">CARMEN MORENO. </w:t>
      </w:r>
      <w:r>
        <w:rPr>
          <w:color w:val="212121"/>
        </w:rPr>
        <w:t xml:space="preserve">Vamos a terminar dándole las gracias a la doctora Mª Teresa </w:t>
      </w:r>
      <w:proofErr w:type="spellStart"/>
      <w:r>
        <w:rPr>
          <w:color w:val="212121"/>
        </w:rPr>
        <w:t>Anguera</w:t>
      </w:r>
      <w:proofErr w:type="spellEnd"/>
      <w:r>
        <w:rPr>
          <w:color w:val="212121"/>
        </w:rPr>
        <w:t xml:space="preserve"> </w:t>
      </w:r>
      <w:proofErr w:type="spellStart"/>
      <w:r>
        <w:rPr>
          <w:color w:val="212121"/>
        </w:rPr>
        <w:t>Argilaga</w:t>
      </w:r>
      <w:proofErr w:type="spellEnd"/>
      <w:r>
        <w:rPr>
          <w:color w:val="212121"/>
        </w:rPr>
        <w:t>, que es catedrática del Departamento de Metodología de las Ciencias del Comportamiento de la Facultad de Psicología, Universidad de Barcelona, una apasionada como ustedes habrán visto, sob</w:t>
      </w:r>
      <w:r>
        <w:rPr>
          <w:color w:val="212121"/>
        </w:rPr>
        <w:t>re la metodología observacional. Yo diría que en España es la persona que más sabe de ella y resaltar a nuestros oyentes que quizás a partir de ahora,</w:t>
      </w:r>
      <w:r>
        <w:rPr>
          <w:color w:val="212121"/>
        </w:rPr>
        <w:t xml:space="preserve"> cuando vayan por la calle, cuando estén en casa, miren más allá de lo que los ojos ven. Observar también les va a ser útil</w:t>
      </w:r>
      <w:r>
        <w:rPr>
          <w:color w:val="212121"/>
        </w:rPr>
        <w:t xml:space="preserve"> en casa para cambiar cosas, que observar va más allá de la percepción esa como informal y sobre todo para nuestros alumnos, muy importante la formación, muy importante hacerlo bien, muy importante aprender y para eso estamos en las unive</w:t>
      </w:r>
      <w:r>
        <w:rPr>
          <w:color w:val="212121"/>
        </w:rPr>
        <w:t>rsidades, para enseñar. Muchas gracias de nuevo, Mª Teresa. Ha sido un placer y gracias por haber</w:t>
      </w:r>
      <w:r>
        <w:rPr>
          <w:color w:val="212121"/>
          <w:spacing w:val="-2"/>
        </w:rPr>
        <w:t xml:space="preserve"> </w:t>
      </w:r>
      <w:r>
        <w:rPr>
          <w:color w:val="212121"/>
        </w:rPr>
        <w:t>venido.</w:t>
      </w:r>
    </w:p>
    <w:p w:rsidR="00737947" w:rsidRDefault="002610C6">
      <w:pPr>
        <w:pStyle w:val="Textoindependiente"/>
        <w:spacing w:before="201" w:line="273" w:lineRule="auto"/>
        <w:ind w:right="121"/>
      </w:pPr>
      <w:r>
        <w:rPr>
          <w:b/>
          <w:color w:val="212121"/>
        </w:rPr>
        <w:t xml:space="preserve">Mª TERESA ANGUERA. </w:t>
      </w:r>
      <w:r>
        <w:rPr>
          <w:color w:val="212121"/>
        </w:rPr>
        <w:t>Muchas gracias, Carmen. Me he sentido muy cómoda y encantada de estar aquí con vosotros.</w:t>
      </w:r>
    </w:p>
    <w:p w:rsidR="00737947" w:rsidRDefault="002610C6">
      <w:pPr>
        <w:pStyle w:val="Textoindependiente"/>
        <w:spacing w:before="205" w:line="276" w:lineRule="auto"/>
        <w:ind w:right="120"/>
      </w:pPr>
      <w:r>
        <w:rPr>
          <w:b/>
          <w:color w:val="212121"/>
        </w:rPr>
        <w:t xml:space="preserve">PRESENTADORA. </w:t>
      </w:r>
      <w:r>
        <w:rPr>
          <w:color w:val="212121"/>
        </w:rPr>
        <w:t>Con Carmen Moreno Rosset</w:t>
      </w:r>
      <w:r>
        <w:rPr>
          <w:color w:val="212121"/>
        </w:rPr>
        <w:t>, profesora</w:t>
      </w:r>
      <w:r>
        <w:rPr>
          <w:color w:val="212121"/>
        </w:rPr>
        <w:t xml:space="preserve"> de evaluación psicológica de la facultad de psicología de la UNED, y su invitada la especialista en metodología observacional, Mª Teresa </w:t>
      </w:r>
      <w:proofErr w:type="spellStart"/>
      <w:r>
        <w:rPr>
          <w:color w:val="212121"/>
        </w:rPr>
        <w:t>Anguera</w:t>
      </w:r>
      <w:proofErr w:type="spellEnd"/>
      <w:r>
        <w:rPr>
          <w:color w:val="212121"/>
        </w:rPr>
        <w:t>, de la universidad de Barcelona, despedimos "</w:t>
      </w:r>
      <w:r>
        <w:rPr>
          <w:color w:val="212121"/>
        </w:rPr>
        <w:t>Psicología Hoy"</w:t>
      </w:r>
      <w:r>
        <w:rPr>
          <w:color w:val="212121"/>
        </w:rPr>
        <w:t xml:space="preserve">, un tiempo de la facultad de psicología que pueden </w:t>
      </w:r>
      <w:r>
        <w:rPr>
          <w:color w:val="212121"/>
        </w:rPr>
        <w:t>volver a escuchar en</w:t>
      </w:r>
      <w:r>
        <w:rPr>
          <w:color w:val="212121"/>
          <w:spacing w:val="-8"/>
        </w:rPr>
        <w:t xml:space="preserve"> </w:t>
      </w:r>
      <w:hyperlink r:id="rId5">
        <w:r>
          <w:rPr>
            <w:color w:val="0000FF"/>
            <w:u w:val="single" w:color="0000FF"/>
          </w:rPr>
          <w:t>www.canal.uned.es</w:t>
        </w:r>
      </w:hyperlink>
    </w:p>
    <w:p w:rsidR="00737947" w:rsidRDefault="002610C6">
      <w:pPr>
        <w:pStyle w:val="Textoindependiente"/>
        <w:spacing w:before="201"/>
        <w:ind w:right="0"/>
      </w:pPr>
      <w:r>
        <w:rPr>
          <w:color w:val="212121"/>
        </w:rPr>
        <w:t>Nada más, buenos días.</w:t>
      </w:r>
    </w:p>
    <w:sectPr w:rsidR="00737947" w:rsidSect="00737947">
      <w:pgSz w:w="11910" w:h="16840"/>
      <w:pgMar w:top="132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737947"/>
    <w:rsid w:val="00022B9F"/>
    <w:rsid w:val="002610C6"/>
    <w:rsid w:val="003270B7"/>
    <w:rsid w:val="00355B89"/>
    <w:rsid w:val="003C4A77"/>
    <w:rsid w:val="00593AE8"/>
    <w:rsid w:val="00737947"/>
    <w:rsid w:val="007A4DF4"/>
    <w:rsid w:val="008F7D6A"/>
    <w:rsid w:val="00BD5F24"/>
    <w:rsid w:val="00C046D6"/>
    <w:rsid w:val="00C553DB"/>
    <w:rsid w:val="00D814CE"/>
    <w:rsid w:val="00E05D6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7947"/>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37947"/>
    <w:tblPr>
      <w:tblInd w:w="0" w:type="dxa"/>
      <w:tblCellMar>
        <w:top w:w="0" w:type="dxa"/>
        <w:left w:w="0" w:type="dxa"/>
        <w:bottom w:w="0" w:type="dxa"/>
        <w:right w:w="0" w:type="dxa"/>
      </w:tblCellMar>
    </w:tblPr>
  </w:style>
  <w:style w:type="paragraph" w:styleId="Textoindependiente">
    <w:name w:val="Body Text"/>
    <w:basedOn w:val="Normal"/>
    <w:uiPriority w:val="1"/>
    <w:qFormat/>
    <w:rsid w:val="00737947"/>
    <w:pPr>
      <w:spacing w:before="79"/>
      <w:ind w:left="101" w:right="117"/>
      <w:jc w:val="both"/>
    </w:pPr>
  </w:style>
  <w:style w:type="paragraph" w:styleId="Ttulo">
    <w:name w:val="Title"/>
    <w:basedOn w:val="Normal"/>
    <w:uiPriority w:val="1"/>
    <w:qFormat/>
    <w:rsid w:val="00737947"/>
    <w:pPr>
      <w:spacing w:before="79"/>
      <w:ind w:left="125" w:right="146"/>
      <w:jc w:val="center"/>
    </w:pPr>
    <w:rPr>
      <w:b/>
      <w:bCs/>
      <w:sz w:val="28"/>
      <w:szCs w:val="28"/>
    </w:rPr>
  </w:style>
  <w:style w:type="paragraph" w:styleId="Prrafodelista">
    <w:name w:val="List Paragraph"/>
    <w:basedOn w:val="Normal"/>
    <w:uiPriority w:val="1"/>
    <w:qFormat/>
    <w:rsid w:val="00737947"/>
  </w:style>
  <w:style w:type="paragraph" w:customStyle="1" w:styleId="TableParagraph">
    <w:name w:val="Table Paragraph"/>
    <w:basedOn w:val="Normal"/>
    <w:uiPriority w:val="1"/>
    <w:qFormat/>
    <w:rsid w:val="007379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al.uned.es/" TargetMode="External"/><Relationship Id="rId4" Type="http://schemas.openxmlformats.org/officeDocument/2006/relationships/hyperlink" Target="https://canal.uned.es/mmobj/index/id/8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4110</Words>
  <Characters>22606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cp:lastModifiedBy>
  <cp:revision>8</cp:revision>
  <dcterms:created xsi:type="dcterms:W3CDTF">2020-12-18T09:30:00Z</dcterms:created>
  <dcterms:modified xsi:type="dcterms:W3CDTF">2020-12-18T14:40:00Z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2010</vt:lpwstr>
  </property>
  <property fmtid="{D5CDD505-2E9C-101B-9397-08002B2CF9AE}" pid="4" name="LastSaved">
    <vt:filetime>2020-12-18T00:00:00Z</vt:filetime>
  </property>
</Properties>
</file>